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6633" w:rsidRPr="00136828" w:rsidRDefault="00F56633" w:rsidP="00136828">
      <w:pPr>
        <w:jc w:val="center"/>
        <w:rPr>
          <w:sz w:val="26"/>
          <w:szCs w:val="26"/>
        </w:rPr>
      </w:pPr>
      <w:r w:rsidRPr="00136828">
        <w:rPr>
          <w:sz w:val="26"/>
          <w:szCs w:val="26"/>
        </w:rPr>
        <w:t>Объявление о приеме документов для участия в конкурсе на замещение вакантных должностей</w:t>
      </w:r>
    </w:p>
    <w:p w:rsidR="00F56633" w:rsidRPr="00136828" w:rsidRDefault="00F56633" w:rsidP="00F56633">
      <w:pPr>
        <w:rPr>
          <w:sz w:val="26"/>
          <w:szCs w:val="26"/>
        </w:rPr>
      </w:pPr>
      <w:r w:rsidRPr="00136828">
        <w:rPr>
          <w:sz w:val="26"/>
          <w:szCs w:val="26"/>
        </w:rPr>
        <w:tab/>
      </w:r>
      <w:r w:rsidRPr="00136828">
        <w:rPr>
          <w:sz w:val="26"/>
          <w:szCs w:val="26"/>
        </w:rPr>
        <w:tab/>
      </w:r>
      <w:r w:rsidRPr="00136828">
        <w:rPr>
          <w:sz w:val="26"/>
          <w:szCs w:val="26"/>
        </w:rPr>
        <w:tab/>
      </w:r>
    </w:p>
    <w:p w:rsidR="00F56633" w:rsidRPr="00136828" w:rsidRDefault="00F56633" w:rsidP="00F56633">
      <w:pPr>
        <w:ind w:firstLine="708"/>
        <w:jc w:val="both"/>
        <w:rPr>
          <w:sz w:val="26"/>
          <w:szCs w:val="26"/>
        </w:rPr>
      </w:pPr>
      <w:r w:rsidRPr="00136828">
        <w:rPr>
          <w:sz w:val="26"/>
          <w:szCs w:val="26"/>
        </w:rPr>
        <w:t>Межрайонная ИФНС России № 39 по Республике Башкортостан (</w:t>
      </w:r>
      <w:smartTag w:uri="urn:schemas-microsoft-com:office:smarttags" w:element="metricconverter">
        <w:smartTagPr>
          <w:attr w:name="ProductID" w:val="450076, г"/>
        </w:smartTagPr>
        <w:r w:rsidRPr="00136828">
          <w:rPr>
            <w:sz w:val="26"/>
            <w:szCs w:val="26"/>
          </w:rPr>
          <w:t xml:space="preserve">450076, </w:t>
        </w:r>
        <w:proofErr w:type="spellStart"/>
        <w:r w:rsidRPr="00136828">
          <w:rPr>
            <w:sz w:val="26"/>
            <w:szCs w:val="26"/>
          </w:rPr>
          <w:t>г</w:t>
        </w:r>
      </w:smartTag>
      <w:proofErr w:type="gramStart"/>
      <w:r w:rsidRPr="00136828">
        <w:rPr>
          <w:sz w:val="26"/>
          <w:szCs w:val="26"/>
        </w:rPr>
        <w:t>.У</w:t>
      </w:r>
      <w:proofErr w:type="gramEnd"/>
      <w:r w:rsidRPr="00136828">
        <w:rPr>
          <w:sz w:val="26"/>
          <w:szCs w:val="26"/>
        </w:rPr>
        <w:t>фа</w:t>
      </w:r>
      <w:proofErr w:type="spellEnd"/>
      <w:r w:rsidRPr="00136828">
        <w:rPr>
          <w:sz w:val="26"/>
          <w:szCs w:val="26"/>
        </w:rPr>
        <w:t>, ул. Красина, д.52, телефон: 2290200) в лице  начальника Инспекции Карпова Альберта Алексеевича, действующего на основании Положения о Межрайонной ИФНС России № 39 по Республике Башкортостан, утвержденного приказом руководителя  УФНС России по Республике Башкортостан от 01.07.2015 № 02-07/236  объявляет о приеме документов для участия в конкурсе на замещение вакантной должности государственной  гражданской службы в Межрайонной ИФНС России № 39 по Республике Башкортостан (далее – Инспекция):</w:t>
      </w:r>
    </w:p>
    <w:p w:rsidR="00F56633" w:rsidRDefault="00F56633" w:rsidP="00F5663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3060"/>
        <w:gridCol w:w="3780"/>
      </w:tblGrid>
      <w:tr w:rsidR="00F56633" w:rsidTr="00F56633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>
            <w:pPr>
              <w:spacing w:line="276" w:lineRule="auto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Наименование  вакантной должности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F56633">
            <w:pPr>
              <w:spacing w:line="276" w:lineRule="auto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b/>
                <w:lang w:eastAsia="en-US"/>
              </w:rPr>
              <w:t>Квалификационные требования</w:t>
            </w:r>
          </w:p>
        </w:tc>
      </w:tr>
      <w:tr w:rsidR="00F56633" w:rsidTr="00F56633">
        <w:trPr>
          <w:trHeight w:val="96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Правовой  отдел № 1</w:t>
            </w: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3" w:rsidRDefault="00F56633">
            <w:pPr>
              <w:spacing w:line="276" w:lineRule="auto"/>
              <w:jc w:val="center"/>
              <w:rPr>
                <w:lang w:eastAsia="en-US"/>
              </w:rPr>
            </w:pPr>
          </w:p>
          <w:p w:rsidR="00F56633" w:rsidRDefault="001368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</w:t>
            </w:r>
            <w:r w:rsidR="00F56633">
              <w:rPr>
                <w:lang w:eastAsia="en-US"/>
              </w:rPr>
              <w:t xml:space="preserve">осударственный налоговый инспектор  </w:t>
            </w:r>
          </w:p>
          <w:p w:rsidR="00F56633" w:rsidRDefault="00F566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 единица)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высшее образование;</w:t>
            </w: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 предъявления требований к стажу</w:t>
            </w: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F56633" w:rsidTr="00F56633">
        <w:trPr>
          <w:trHeight w:val="966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Правовой  отдел  № 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633" w:rsidRDefault="001368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Старший </w:t>
            </w:r>
            <w:r w:rsidR="00F56633">
              <w:rPr>
                <w:lang w:eastAsia="en-US"/>
              </w:rPr>
              <w:t xml:space="preserve">государственный налоговый инспектор  </w:t>
            </w:r>
          </w:p>
          <w:p w:rsidR="00F56633" w:rsidRDefault="00F566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(1 единица)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высшее образование;</w:t>
            </w: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без предъявления требований к стажу</w:t>
            </w:r>
          </w:p>
          <w:p w:rsidR="00F56633" w:rsidRDefault="00F56633">
            <w:pPr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F56633" w:rsidRDefault="00F56633" w:rsidP="00F56633">
      <w:pPr>
        <w:pStyle w:val="a3"/>
        <w:tabs>
          <w:tab w:val="left" w:pos="720"/>
        </w:tabs>
      </w:pPr>
    </w:p>
    <w:p w:rsidR="00F56633" w:rsidRDefault="00F56633" w:rsidP="00F56633">
      <w:pPr>
        <w:pStyle w:val="a3"/>
        <w:tabs>
          <w:tab w:val="left" w:pos="720"/>
        </w:tabs>
        <w:rPr>
          <w:sz w:val="26"/>
          <w:szCs w:val="26"/>
        </w:rPr>
      </w:pPr>
      <w:r>
        <w:tab/>
      </w:r>
      <w:r>
        <w:rPr>
          <w:sz w:val="26"/>
          <w:szCs w:val="26"/>
        </w:rPr>
        <w:t>Для замещения вакантной должности старшего государственного налогового инспектора</w:t>
      </w:r>
      <w:r w:rsidR="007B371B">
        <w:rPr>
          <w:sz w:val="26"/>
          <w:szCs w:val="26"/>
        </w:rPr>
        <w:t>, государственного налогового инспектора</w:t>
      </w:r>
      <w:r>
        <w:rPr>
          <w:sz w:val="26"/>
          <w:szCs w:val="26"/>
        </w:rPr>
        <w:t xml:space="preserve"> (старшая группа должностей категории «специалисты») предъявляются следующие квалификационные требования к знаниям и умениям:</w:t>
      </w:r>
    </w:p>
    <w:p w:rsidR="00F56633" w:rsidRDefault="00F56633" w:rsidP="00F56633">
      <w:pPr>
        <w:pStyle w:val="a3"/>
        <w:tabs>
          <w:tab w:val="left" w:pos="720"/>
        </w:tabs>
        <w:rPr>
          <w:sz w:val="26"/>
          <w:szCs w:val="26"/>
        </w:rPr>
      </w:pPr>
      <w:r>
        <w:rPr>
          <w:sz w:val="26"/>
          <w:szCs w:val="26"/>
        </w:rPr>
        <w:tab/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F56633" w:rsidRDefault="00F56633" w:rsidP="00F56633">
      <w:pPr>
        <w:pStyle w:val="a3"/>
        <w:tabs>
          <w:tab w:val="left" w:pos="720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</w:t>
      </w:r>
      <w:r>
        <w:rPr>
          <w:sz w:val="26"/>
          <w:szCs w:val="26"/>
        </w:rPr>
        <w:lastRenderedPageBreak/>
        <w:t>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56633" w:rsidRDefault="00F56633" w:rsidP="00F56633">
      <w:pPr>
        <w:pStyle w:val="a3"/>
        <w:tabs>
          <w:tab w:val="left" w:pos="720"/>
        </w:tabs>
      </w:pPr>
    </w:p>
    <w:p w:rsidR="00F56633" w:rsidRDefault="00F56633" w:rsidP="00F56633">
      <w:pPr>
        <w:ind w:firstLine="709"/>
        <w:jc w:val="center"/>
      </w:pPr>
      <w:r>
        <w:t>Денежное содержание федеральных государственных гражданских служащих Межрайонной ИФНС России № 39 по Республике Башкортостан состоит из:</w:t>
      </w:r>
    </w:p>
    <w:p w:rsidR="00F56633" w:rsidRDefault="00F56633" w:rsidP="00F56633">
      <w:pPr>
        <w:tabs>
          <w:tab w:val="left" w:pos="1620"/>
          <w:tab w:val="left" w:pos="4140"/>
          <w:tab w:val="left" w:pos="7020"/>
        </w:tabs>
        <w:jc w:val="both"/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977"/>
        <w:gridCol w:w="3685"/>
      </w:tblGrid>
      <w:tr w:rsidR="00F56633" w:rsidTr="00F56633">
        <w:trPr>
          <w:trHeight w:val="39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Старший государственный налоговый инспектор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Государственный налоговый инспектор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>
              <w:rPr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4541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4036 руб.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Месячного оклада в соответствии с присвоенным классным чином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1179 руб.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1179 руб.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Ежемесячной надбавки за выслугу лет  на государственной гражданской службе Российской Федерации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ind w:left="-288" w:firstLine="288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ind w:left="-288" w:firstLine="28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30%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должностного</w:t>
            </w:r>
          </w:p>
          <w:p w:rsidR="00F56633" w:rsidRDefault="00F56633">
            <w:pPr>
              <w:spacing w:line="276" w:lineRule="auto"/>
              <w:ind w:left="-288" w:firstLine="28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оклада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ind w:left="-288" w:firstLine="288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ind w:left="-288" w:firstLine="28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 30%</w:t>
            </w:r>
          </w:p>
          <w:p w:rsidR="00F56633" w:rsidRDefault="00F56633">
            <w:pPr>
              <w:spacing w:line="276" w:lineRule="auto"/>
              <w:ind w:left="-288" w:firstLine="28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должностного</w:t>
            </w:r>
          </w:p>
          <w:p w:rsidR="00F56633" w:rsidRDefault="00F56633">
            <w:pPr>
              <w:spacing w:line="276" w:lineRule="auto"/>
              <w:ind w:left="-288" w:firstLine="28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оклада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60-90%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должностного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оклада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60-90%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должностного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оклада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Премии за выполнение особо важных и сложных заданий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 с положением,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утвержденным Представителем нанимателя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 с положением,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утвержденным Представителем нанимателя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Ежемесячного  денежного поощрения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размере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должностного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оклада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размере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должностного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оклада</w:t>
            </w:r>
          </w:p>
        </w:tc>
      </w:tr>
      <w:tr w:rsidR="00F56633" w:rsidTr="00F56633">
        <w:trPr>
          <w:trHeight w:val="235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Материальной помощи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положением,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утвержденным Представителем нанимателя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 соответствии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 положением,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утвержденным Представителем нанимателя</w:t>
            </w:r>
          </w:p>
        </w:tc>
      </w:tr>
      <w:tr w:rsidR="00F56633" w:rsidTr="00F56633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Других выплат, предусмотренных соответствующими федеральными законами</w:t>
            </w:r>
          </w:p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 иными нормативными правовыми </w:t>
            </w:r>
            <w:r>
              <w:rPr>
                <w:sz w:val="20"/>
                <w:szCs w:val="20"/>
                <w:lang w:eastAsia="en-US"/>
              </w:rPr>
              <w:lastRenderedPageBreak/>
              <w:t>актами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633" w:rsidRDefault="00F5663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991C2D" w:rsidRPr="00360B81" w:rsidRDefault="00991C2D" w:rsidP="00991C2D">
      <w:pPr>
        <w:ind w:firstLine="708"/>
        <w:jc w:val="both"/>
        <w:rPr>
          <w:sz w:val="26"/>
          <w:szCs w:val="26"/>
        </w:rPr>
      </w:pPr>
      <w:r w:rsidRPr="00360B81">
        <w:rPr>
          <w:sz w:val="26"/>
          <w:szCs w:val="26"/>
        </w:rPr>
        <w:lastRenderedPageBreak/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</w:p>
    <w:p w:rsidR="00991C2D" w:rsidRPr="00360B81" w:rsidRDefault="00991C2D" w:rsidP="00991C2D">
      <w:pPr>
        <w:ind w:firstLine="540"/>
        <w:rPr>
          <w:sz w:val="26"/>
          <w:szCs w:val="26"/>
        </w:rPr>
      </w:pPr>
      <w:r w:rsidRPr="00360B81">
        <w:rPr>
          <w:sz w:val="26"/>
          <w:szCs w:val="26"/>
        </w:rPr>
        <w:t>Для участия в конкурсе гражданин представляет следующие документы:</w:t>
      </w:r>
    </w:p>
    <w:p w:rsidR="00991C2D" w:rsidRPr="00360B81" w:rsidRDefault="00991C2D" w:rsidP="00991C2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360B81">
        <w:rPr>
          <w:sz w:val="26"/>
          <w:szCs w:val="26"/>
        </w:rPr>
        <w:t>личное заявление;</w:t>
      </w:r>
    </w:p>
    <w:p w:rsidR="00991C2D" w:rsidRPr="00360B81" w:rsidRDefault="00991C2D" w:rsidP="00991C2D">
      <w:pPr>
        <w:ind w:firstLine="708"/>
        <w:jc w:val="both"/>
        <w:rPr>
          <w:color w:val="000000"/>
          <w:sz w:val="26"/>
          <w:szCs w:val="26"/>
        </w:rPr>
      </w:pPr>
      <w:r w:rsidRPr="00360B81">
        <w:rPr>
          <w:sz w:val="26"/>
          <w:szCs w:val="26"/>
        </w:rPr>
        <w:t>собственноручно заполненную и подписанную анкету по форме, утвержденной распоряжением Правительства Российской Федерации от 26.05.2006 № 667-р с приложением цветной (без углов и овалов, матовых, в деловом костюме) фотографии, размером</w:t>
      </w:r>
      <w:r w:rsidRPr="00360B81">
        <w:rPr>
          <w:color w:val="000000"/>
          <w:sz w:val="26"/>
          <w:szCs w:val="26"/>
        </w:rPr>
        <w:t xml:space="preserve"> 3х4 см</w:t>
      </w:r>
      <w:r w:rsidRPr="00360B81">
        <w:rPr>
          <w:sz w:val="26"/>
          <w:szCs w:val="26"/>
        </w:rPr>
        <w:t>;</w:t>
      </w:r>
    </w:p>
    <w:p w:rsidR="00991C2D" w:rsidRPr="00360B81" w:rsidRDefault="00991C2D" w:rsidP="00991C2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360B81">
        <w:rPr>
          <w:sz w:val="26"/>
          <w:szCs w:val="26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991C2D" w:rsidRPr="00360B81" w:rsidRDefault="00991C2D" w:rsidP="00991C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991C2D" w:rsidRPr="00360B81" w:rsidRDefault="00991C2D" w:rsidP="00991C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991C2D" w:rsidRPr="00360B81" w:rsidRDefault="00991C2D" w:rsidP="00991C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991C2D" w:rsidRPr="00360B81" w:rsidRDefault="00991C2D" w:rsidP="00991C2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360B81">
        <w:rPr>
          <w:sz w:val="26"/>
          <w:szCs w:val="26"/>
        </w:rPr>
        <w:t>копии документов воинского учета (для военнообязанных и лиц, подлежащих призыву на военную службу)</w:t>
      </w:r>
    </w:p>
    <w:p w:rsidR="00991C2D" w:rsidRPr="00360B81" w:rsidRDefault="00991C2D" w:rsidP="00991C2D">
      <w:pPr>
        <w:ind w:firstLine="709"/>
        <w:rPr>
          <w:sz w:val="26"/>
          <w:szCs w:val="26"/>
        </w:rPr>
      </w:pPr>
      <w:r w:rsidRPr="00360B81">
        <w:rPr>
          <w:sz w:val="26"/>
          <w:szCs w:val="26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копию страхового свидетельства обязательного пенсионного страхования;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копию свидетельств о постановке на учет в налоговом органе физического лица по месту жительства на территории Российской Федерации;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копию страхового медицинского полиса обязательного медицинского страхования граждан.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991C2D" w:rsidRPr="00360B81" w:rsidRDefault="00991C2D" w:rsidP="00991C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Государственный гражданский служащий вправе на общих основаниях участвовать                     в конкурсе независимо от того, какую должность он замещает на период проведения конкурса.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</w:t>
      </w:r>
      <w:r w:rsidRPr="00360B81">
        <w:rPr>
          <w:sz w:val="26"/>
          <w:szCs w:val="26"/>
        </w:rPr>
        <w:lastRenderedPageBreak/>
        <w:t>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При проведении конкурса кандидатам гарантируется равенство прав в соответствии                    с Конституцией Российской Федерации и федеральными законами.</w:t>
      </w:r>
    </w:p>
    <w:p w:rsidR="00991C2D" w:rsidRPr="00360B81" w:rsidRDefault="00991C2D" w:rsidP="00991C2D">
      <w:pPr>
        <w:ind w:firstLine="709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991C2D" w:rsidRPr="00360B81" w:rsidRDefault="00991C2D" w:rsidP="00991C2D">
      <w:pPr>
        <w:ind w:firstLine="708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                    и личностных качеств кандидатов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991C2D" w:rsidRPr="00360B81" w:rsidRDefault="00991C2D" w:rsidP="00991C2D">
      <w:pPr>
        <w:ind w:firstLine="708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Решение конкурсной комиссии принимается в отсутствие кандидата.</w:t>
      </w:r>
    </w:p>
    <w:p w:rsidR="00991C2D" w:rsidRPr="00360B81" w:rsidRDefault="00991C2D" w:rsidP="00991C2D">
      <w:pPr>
        <w:ind w:firstLine="708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991C2D" w:rsidRPr="00360B81" w:rsidRDefault="00991C2D" w:rsidP="00991C2D">
      <w:pPr>
        <w:ind w:firstLine="708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По результатам конкурса издается приказ Межрайонной  инспекции Федеральной налоговой службы  № 39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991C2D" w:rsidRPr="00360B81" w:rsidRDefault="00991C2D" w:rsidP="00991C2D">
      <w:pPr>
        <w:pStyle w:val="ConsNormal"/>
        <w:widowControl/>
        <w:ind w:right="0" w:firstLine="708"/>
        <w:jc w:val="both"/>
        <w:rPr>
          <w:rFonts w:ascii="Times New Roman" w:hAnsi="Times New Roman"/>
          <w:i/>
          <w:sz w:val="26"/>
          <w:szCs w:val="26"/>
        </w:rPr>
      </w:pPr>
      <w:r w:rsidRPr="00360B81">
        <w:rPr>
          <w:rFonts w:ascii="Times New Roman" w:hAnsi="Times New Roman"/>
          <w:sz w:val="26"/>
          <w:szCs w:val="26"/>
        </w:rPr>
        <w:t>Документы для участия в конкурсе принимаются в течение 21 дня со дня размещения объявления об их приеме на официальном сайте ФНС России в информационно-телекоммуникационной сети "Интернет".</w:t>
      </w:r>
      <w:bookmarkStart w:id="0" w:name="_GoBack"/>
      <w:bookmarkEnd w:id="0"/>
    </w:p>
    <w:p w:rsidR="00991C2D" w:rsidRPr="00360B81" w:rsidRDefault="00991C2D" w:rsidP="00991C2D">
      <w:pPr>
        <w:pStyle w:val="ConsNormal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360B81">
        <w:rPr>
          <w:rFonts w:ascii="Times New Roman" w:hAnsi="Times New Roman"/>
          <w:sz w:val="26"/>
          <w:szCs w:val="26"/>
        </w:rPr>
        <w:t>Не позднее, чем за 15 дней до начала конкурса гражданам (государственным гражданским служащим), допущенным к участию в конкурсе, направляется сообщение о дате, месте и времени его проведения.</w:t>
      </w:r>
    </w:p>
    <w:p w:rsidR="00991C2D" w:rsidRPr="00360B81" w:rsidRDefault="00991C2D" w:rsidP="00991C2D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60B81">
        <w:rPr>
          <w:sz w:val="26"/>
          <w:szCs w:val="26"/>
        </w:rPr>
        <w:t>Сообщения о результатах конкурса направляются в письменной форме кандидатам в 7-дневный срок со дня его завершения. Информация о результатах конкурса также размещается в указанный срок на официальном сайте ФНС России в информационно-телекоммуникационной сети "Интернет".</w:t>
      </w:r>
    </w:p>
    <w:p w:rsidR="00991C2D" w:rsidRPr="00360B81" w:rsidRDefault="00991C2D" w:rsidP="00991C2D">
      <w:pPr>
        <w:ind w:firstLine="708"/>
        <w:jc w:val="both"/>
        <w:rPr>
          <w:sz w:val="26"/>
          <w:szCs w:val="26"/>
        </w:rPr>
      </w:pPr>
      <w:r w:rsidRPr="00360B81">
        <w:rPr>
          <w:sz w:val="26"/>
          <w:szCs w:val="26"/>
        </w:rPr>
        <w:t xml:space="preserve"> 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</w:t>
      </w:r>
    </w:p>
    <w:p w:rsidR="00991C2D" w:rsidRPr="00360B81" w:rsidRDefault="00991C2D" w:rsidP="00991C2D">
      <w:pPr>
        <w:pStyle w:val="ConsNormal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360B81">
        <w:rPr>
          <w:rFonts w:ascii="Times New Roman" w:hAnsi="Times New Roman"/>
          <w:sz w:val="26"/>
          <w:szCs w:val="26"/>
        </w:rPr>
        <w:t>Адрес приема документов: 450076, Республика Башкортостан, г. Уфа, ул. Красина, д.52 (кабинет № 306). Время приема документов: по рабочим дням с 9.00 до 17</w:t>
      </w:r>
      <w:r w:rsidR="00BC0E85" w:rsidRPr="00360B81">
        <w:rPr>
          <w:rFonts w:ascii="Times New Roman" w:hAnsi="Times New Roman"/>
          <w:sz w:val="26"/>
          <w:szCs w:val="26"/>
        </w:rPr>
        <w:t>.15, в пятницу с 9.00 до 16.00</w:t>
      </w:r>
      <w:r w:rsidRPr="00360B81">
        <w:rPr>
          <w:rFonts w:ascii="Times New Roman" w:hAnsi="Times New Roman"/>
          <w:sz w:val="26"/>
          <w:szCs w:val="26"/>
        </w:rPr>
        <w:t>.</w:t>
      </w:r>
    </w:p>
    <w:p w:rsidR="00991C2D" w:rsidRPr="00360B81" w:rsidRDefault="00991C2D" w:rsidP="00991C2D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60B81">
        <w:rPr>
          <w:rFonts w:ascii="Times New Roman" w:hAnsi="Times New Roman" w:cs="Times New Roman"/>
          <w:sz w:val="26"/>
          <w:szCs w:val="26"/>
        </w:rPr>
        <w:t>Контактные телефоны:</w:t>
      </w:r>
      <w:r w:rsidR="00321194">
        <w:rPr>
          <w:rFonts w:ascii="Times New Roman" w:hAnsi="Times New Roman" w:cs="Times New Roman"/>
          <w:sz w:val="26"/>
          <w:szCs w:val="26"/>
        </w:rPr>
        <w:t xml:space="preserve"> +7</w:t>
      </w:r>
      <w:r w:rsidRPr="00360B81">
        <w:rPr>
          <w:rFonts w:ascii="Times New Roman" w:hAnsi="Times New Roman" w:cs="Times New Roman"/>
          <w:sz w:val="26"/>
          <w:szCs w:val="26"/>
        </w:rPr>
        <w:t xml:space="preserve">(347) 229-02-40, </w:t>
      </w:r>
      <w:r w:rsidR="00321194">
        <w:rPr>
          <w:rFonts w:ascii="Times New Roman" w:hAnsi="Times New Roman" w:cs="Times New Roman"/>
          <w:sz w:val="26"/>
          <w:szCs w:val="26"/>
        </w:rPr>
        <w:t>+7</w:t>
      </w:r>
      <w:r w:rsidRPr="00360B81">
        <w:rPr>
          <w:rFonts w:ascii="Times New Roman" w:hAnsi="Times New Roman" w:cs="Times New Roman"/>
          <w:sz w:val="26"/>
          <w:szCs w:val="26"/>
        </w:rPr>
        <w:t>(347) 229-02-42.</w:t>
      </w:r>
    </w:p>
    <w:p w:rsidR="0010683F" w:rsidRDefault="00991C2D" w:rsidP="00321194">
      <w:pPr>
        <w:pStyle w:val="ConsNormal"/>
        <w:widowControl/>
        <w:ind w:right="0" w:firstLine="709"/>
        <w:jc w:val="both"/>
      </w:pPr>
      <w:r w:rsidRPr="00360B81">
        <w:rPr>
          <w:rFonts w:ascii="Times New Roman" w:hAnsi="Times New Roman"/>
          <w:sz w:val="26"/>
          <w:szCs w:val="26"/>
        </w:rPr>
        <w:t xml:space="preserve">Конкурс планируется провести </w:t>
      </w:r>
      <w:r w:rsidRPr="00360B81">
        <w:rPr>
          <w:rFonts w:ascii="Times New Roman" w:hAnsi="Times New Roman"/>
          <w:b/>
          <w:sz w:val="26"/>
          <w:szCs w:val="26"/>
        </w:rPr>
        <w:t xml:space="preserve"> </w:t>
      </w:r>
      <w:r w:rsidR="00BC0E85" w:rsidRPr="00360B81">
        <w:rPr>
          <w:rFonts w:ascii="Times New Roman" w:hAnsi="Times New Roman"/>
          <w:sz w:val="26"/>
          <w:szCs w:val="26"/>
        </w:rPr>
        <w:t>09 ноября</w:t>
      </w:r>
      <w:r w:rsidRPr="00360B81">
        <w:rPr>
          <w:rFonts w:ascii="Times New Roman" w:hAnsi="Times New Roman"/>
          <w:sz w:val="26"/>
          <w:szCs w:val="26"/>
        </w:rPr>
        <w:t xml:space="preserve"> 2017 года</w:t>
      </w:r>
      <w:r w:rsidRPr="00360B81">
        <w:rPr>
          <w:rFonts w:ascii="Times New Roman" w:hAnsi="Times New Roman"/>
          <w:b/>
          <w:sz w:val="26"/>
          <w:szCs w:val="26"/>
        </w:rPr>
        <w:t xml:space="preserve"> </w:t>
      </w:r>
      <w:r w:rsidRPr="00360B81">
        <w:rPr>
          <w:rFonts w:ascii="Times New Roman" w:hAnsi="Times New Roman"/>
          <w:sz w:val="26"/>
          <w:szCs w:val="26"/>
        </w:rPr>
        <w:t xml:space="preserve">по адресу: </w:t>
      </w:r>
      <w:r w:rsidR="00321194">
        <w:rPr>
          <w:rFonts w:ascii="Times New Roman" w:hAnsi="Times New Roman"/>
          <w:sz w:val="26"/>
          <w:szCs w:val="26"/>
        </w:rPr>
        <w:t xml:space="preserve">450076, </w:t>
      </w:r>
      <w:r w:rsidRPr="00360B81">
        <w:rPr>
          <w:rFonts w:ascii="Times New Roman" w:hAnsi="Times New Roman"/>
          <w:sz w:val="26"/>
          <w:szCs w:val="26"/>
        </w:rPr>
        <w:t>Республика Башкортостан,  г. Уфа, ул. Красина, д.52.</w:t>
      </w:r>
    </w:p>
    <w:sectPr w:rsidR="0010683F" w:rsidSect="003D113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883"/>
    <w:rsid w:val="0010683F"/>
    <w:rsid w:val="00136828"/>
    <w:rsid w:val="00321194"/>
    <w:rsid w:val="00360B81"/>
    <w:rsid w:val="003D1134"/>
    <w:rsid w:val="00666883"/>
    <w:rsid w:val="007B371B"/>
    <w:rsid w:val="00882F13"/>
    <w:rsid w:val="00991C2D"/>
    <w:rsid w:val="00BC0E85"/>
    <w:rsid w:val="00F5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6633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F56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F56633"/>
    <w:pPr>
      <w:snapToGrid w:val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F566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F566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F566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6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6633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F56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F56633"/>
    <w:pPr>
      <w:snapToGrid w:val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F5663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F5663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F5663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6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84504-9A20-46B5-A44C-222DDFB1F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Фахретдинова Рузиля Асгатовна</dc:creator>
  <cp:lastModifiedBy>Булгакова Наталья Юрьевна</cp:lastModifiedBy>
  <cp:revision>2</cp:revision>
  <cp:lastPrinted>2017-09-25T05:44:00Z</cp:lastPrinted>
  <dcterms:created xsi:type="dcterms:W3CDTF">2017-09-27T12:03:00Z</dcterms:created>
  <dcterms:modified xsi:type="dcterms:W3CDTF">2017-09-27T12:03:00Z</dcterms:modified>
</cp:coreProperties>
</file>