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C9" w:rsidRPr="00B010B1" w:rsidRDefault="00BD6CC9" w:rsidP="00BD6CC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B010B1">
        <w:rPr>
          <w:rFonts w:ascii="Times New Roman" w:hAnsi="Times New Roman" w:cs="Times New Roman"/>
          <w:sz w:val="26"/>
          <w:szCs w:val="26"/>
        </w:rPr>
        <w:br/>
      </w:r>
      <w:r w:rsidRPr="001B682F">
        <w:rPr>
          <w:rFonts w:ascii="Times New Roman" w:hAnsi="Times New Roman" w:cs="Times New Roman"/>
          <w:sz w:val="26"/>
          <w:szCs w:val="26"/>
        </w:rPr>
        <w:t>ведущего специалиста-эксперта</w:t>
      </w:r>
      <w:r>
        <w:rPr>
          <w:rFonts w:ascii="Times New Roman" w:hAnsi="Times New Roman" w:cs="Times New Roman"/>
          <w:sz w:val="26"/>
          <w:szCs w:val="26"/>
        </w:rPr>
        <w:t xml:space="preserve"> правового отдела</w:t>
      </w:r>
      <w:r w:rsidRPr="00B010B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B010B1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BD6CC9" w:rsidRPr="00B010B1" w:rsidRDefault="00BD6CC9" w:rsidP="00BD6CC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>по Астраханской области</w:t>
      </w:r>
    </w:p>
    <w:p w:rsidR="00BD6CC9" w:rsidRPr="00BD6CC9" w:rsidRDefault="00BD6CC9" w:rsidP="00BD6CC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D6CC9" w:rsidRPr="00B010B1" w:rsidRDefault="00BD6CC9" w:rsidP="00BD6CC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D6CC9" w:rsidRPr="00B010B1" w:rsidRDefault="00BD6CC9" w:rsidP="00BD6CC9">
      <w:pPr>
        <w:ind w:firstLine="720"/>
        <w:jc w:val="center"/>
        <w:rPr>
          <w:sz w:val="26"/>
          <w:szCs w:val="26"/>
        </w:rPr>
      </w:pP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</w:t>
      </w:r>
      <w:r w:rsidRPr="00B010B1">
        <w:rPr>
          <w:rFonts w:ascii="Times New Roman" w:hAnsi="Times New Roman" w:cs="Times New Roman"/>
          <w:sz w:val="26"/>
          <w:szCs w:val="26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6"/>
          <w:szCs w:val="26"/>
        </w:rPr>
        <w:t>ведущего специалиста-эксперта</w:t>
      </w:r>
      <w:r w:rsidRPr="00B010B1">
        <w:rPr>
          <w:rFonts w:ascii="Times New Roman" w:hAnsi="Times New Roman" w:cs="Times New Roman"/>
          <w:sz w:val="26"/>
          <w:szCs w:val="26"/>
        </w:rPr>
        <w:t xml:space="preserve"> правового отдела 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</w:t>
      </w:r>
      <w:r w:rsidRPr="00B010B1">
        <w:rPr>
          <w:rFonts w:ascii="Times New Roman" w:hAnsi="Times New Roman" w:cs="Times New Roman"/>
          <w:sz w:val="26"/>
          <w:szCs w:val="26"/>
        </w:rPr>
        <w:t xml:space="preserve"> по Астраханской области относится к </w:t>
      </w:r>
      <w:r w:rsidRPr="005554BB">
        <w:rPr>
          <w:rFonts w:ascii="Times New Roman" w:hAnsi="Times New Roman" w:cs="Times New Roman"/>
          <w:sz w:val="26"/>
          <w:szCs w:val="26"/>
        </w:rPr>
        <w:t>старшей группе должностей гражданской службы категории «специалисты</w:t>
      </w:r>
      <w:r w:rsidRPr="00B010B1">
        <w:rPr>
          <w:rFonts w:ascii="Times New Roman" w:hAnsi="Times New Roman" w:cs="Times New Roman"/>
          <w:sz w:val="26"/>
          <w:szCs w:val="26"/>
        </w:rPr>
        <w:t>».</w:t>
      </w: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– </w:t>
      </w:r>
      <w:r w:rsidRPr="001B682F">
        <w:rPr>
          <w:rFonts w:ascii="Times New Roman" w:hAnsi="Times New Roman" w:cs="Times New Roman"/>
          <w:sz w:val="26"/>
          <w:szCs w:val="26"/>
        </w:rPr>
        <w:t>11-3-4-087</w:t>
      </w:r>
      <w:r w:rsidRPr="00B010B1">
        <w:rPr>
          <w:rFonts w:ascii="Times New Roman" w:hAnsi="Times New Roman" w:cs="Times New Roman"/>
          <w:sz w:val="26"/>
          <w:szCs w:val="26"/>
        </w:rPr>
        <w:t>.</w:t>
      </w:r>
    </w:p>
    <w:p w:rsidR="00BD6CC9" w:rsidRPr="00B010B1" w:rsidRDefault="00BD6CC9" w:rsidP="00BD6CC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2. Область профессиональной служебной деятельности </w:t>
      </w:r>
      <w:r>
        <w:rPr>
          <w:sz w:val="26"/>
          <w:szCs w:val="26"/>
        </w:rPr>
        <w:t>ведущего специалиста-эксперта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>: нормативное правовое регулирование налоговой деятельности, представление интересов Российской Федерации в судах.</w:t>
      </w: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 xml:space="preserve">3. 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ведущего специалиста-эксперта</w:t>
      </w:r>
      <w:r w:rsidRPr="00B010B1">
        <w:rPr>
          <w:rFonts w:ascii="Times New Roman" w:hAnsi="Times New Roman" w:cs="Times New Roman"/>
          <w:sz w:val="26"/>
          <w:szCs w:val="26"/>
        </w:rPr>
        <w:t xml:space="preserve"> правового отдела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 по Астраханской области</w:t>
      </w:r>
      <w:r w:rsidRPr="00B010B1">
        <w:rPr>
          <w:rFonts w:ascii="Times New Roman" w:hAnsi="Times New Roman" w:cs="Times New Roman"/>
          <w:sz w:val="26"/>
          <w:szCs w:val="26"/>
        </w:rPr>
        <w:t xml:space="preserve">: организация правового обеспечения деятельности налоговых органов. </w:t>
      </w: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</w:t>
      </w:r>
      <w:r>
        <w:rPr>
          <w:rFonts w:ascii="Times New Roman" w:hAnsi="Times New Roman"/>
          <w:sz w:val="26"/>
          <w:szCs w:val="26"/>
        </w:rPr>
        <w:t>ведущего специалиста-эксперта</w:t>
      </w:r>
      <w:r w:rsidRPr="00B010B1">
        <w:rPr>
          <w:rFonts w:ascii="Times New Roman" w:hAnsi="Times New Roman"/>
          <w:sz w:val="26"/>
          <w:szCs w:val="26"/>
        </w:rPr>
        <w:t xml:space="preserve">  правового отдела</w:t>
      </w:r>
      <w:r w:rsidRPr="00B010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 по Астраханской области</w:t>
      </w:r>
      <w:r w:rsidRPr="00B010B1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начальником</w:t>
      </w:r>
      <w:r w:rsidRPr="00B010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 по Астраханской области</w:t>
      </w:r>
      <w:r w:rsidRPr="00B010B1">
        <w:rPr>
          <w:rFonts w:ascii="Times New Roman" w:hAnsi="Times New Roman" w:cs="Times New Roman"/>
          <w:sz w:val="26"/>
          <w:szCs w:val="26"/>
        </w:rPr>
        <w:t>.</w:t>
      </w: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>5.</w:t>
      </w:r>
      <w:r w:rsidRPr="00B010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Ведущий специалист-эксперт</w:t>
      </w:r>
      <w:r w:rsidRPr="00B010B1">
        <w:rPr>
          <w:rFonts w:ascii="Times New Roman" w:hAnsi="Times New Roman"/>
          <w:sz w:val="26"/>
          <w:szCs w:val="26"/>
        </w:rPr>
        <w:t xml:space="preserve"> правового отдела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 по Астраханской области</w:t>
      </w:r>
      <w:r w:rsidRPr="00B010B1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правового отдела 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4 по Астраханской области</w:t>
      </w:r>
      <w:r w:rsidRPr="00B010B1">
        <w:rPr>
          <w:rFonts w:ascii="Times New Roman" w:hAnsi="Times New Roman" w:cs="Times New Roman"/>
          <w:sz w:val="26"/>
          <w:szCs w:val="26"/>
        </w:rPr>
        <w:t>.</w:t>
      </w:r>
    </w:p>
    <w:p w:rsidR="00BD6CC9" w:rsidRPr="00B010B1" w:rsidRDefault="00BD6CC9" w:rsidP="00BD6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CC9" w:rsidRDefault="00BD6CC9" w:rsidP="00BD6CC9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B010B1">
        <w:rPr>
          <w:rFonts w:eastAsia="Calibri"/>
          <w:b/>
          <w:sz w:val="26"/>
          <w:szCs w:val="26"/>
          <w:lang w:eastAsia="en-US"/>
        </w:rPr>
        <w:t xml:space="preserve">II. Квалификационные требования для замещения должности </w:t>
      </w:r>
    </w:p>
    <w:p w:rsidR="00BD6CC9" w:rsidRPr="00B010B1" w:rsidRDefault="00BD6CC9" w:rsidP="00BD6CC9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B010B1">
        <w:rPr>
          <w:rFonts w:eastAsia="Calibri"/>
          <w:b/>
          <w:sz w:val="26"/>
          <w:szCs w:val="26"/>
          <w:lang w:eastAsia="en-US"/>
        </w:rPr>
        <w:t xml:space="preserve">гражданской службы </w:t>
      </w:r>
    </w:p>
    <w:p w:rsidR="00BD6CC9" w:rsidRPr="00B010B1" w:rsidRDefault="00BD6CC9" w:rsidP="00BD6CC9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6. Для замещения должности </w:t>
      </w:r>
      <w:r>
        <w:rPr>
          <w:sz w:val="26"/>
          <w:szCs w:val="26"/>
        </w:rPr>
        <w:t>ведущего специалиста-эксперта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устанавливаются следующие требования.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6.1. Наличие высшего образования. </w:t>
      </w:r>
    </w:p>
    <w:p w:rsidR="00BD6CC9" w:rsidRPr="003B063A" w:rsidRDefault="00BD6CC9" w:rsidP="00BD6CC9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6CC9">
        <w:rPr>
          <w:sz w:val="26"/>
          <w:szCs w:val="26"/>
        </w:rPr>
        <w:tab/>
      </w:r>
      <w:r w:rsidRPr="005F56D6">
        <w:rPr>
          <w:sz w:val="26"/>
          <w:szCs w:val="26"/>
        </w:rPr>
        <w:t xml:space="preserve">6.2. </w:t>
      </w:r>
      <w:r w:rsidRPr="003B063A">
        <w:rPr>
          <w:rFonts w:eastAsia="Calibri"/>
          <w:color w:val="000000"/>
          <w:spacing w:val="-2"/>
          <w:sz w:val="26"/>
          <w:szCs w:val="26"/>
          <w:lang w:eastAsia="en-US"/>
        </w:rPr>
        <w:t>К</w:t>
      </w:r>
      <w:r w:rsidRPr="003B063A">
        <w:rPr>
          <w:rFonts w:eastAsia="Calibri"/>
          <w:color w:val="000000"/>
          <w:sz w:val="26"/>
          <w:szCs w:val="26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  <w:r w:rsidRPr="003B063A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BD6CC9" w:rsidRDefault="00BD6CC9" w:rsidP="00BD6CC9">
      <w:pPr>
        <w:widowControl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B010B1">
        <w:rPr>
          <w:sz w:val="26"/>
          <w:szCs w:val="26"/>
        </w:rPr>
        <w:t>6.3.</w:t>
      </w:r>
      <w:r w:rsidRPr="00B010B1">
        <w:rPr>
          <w:spacing w:val="-2"/>
          <w:sz w:val="26"/>
          <w:szCs w:val="26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010B1">
        <w:rPr>
          <w:rFonts w:eastAsia="Calibri"/>
          <w:sz w:val="26"/>
          <w:szCs w:val="26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010B1">
        <w:rPr>
          <w:rFonts w:eastAsia="Calibri"/>
          <w:sz w:val="26"/>
          <w:szCs w:val="26"/>
        </w:rPr>
        <w:t xml:space="preserve"> аппаратного и программного обеспечения; возможностей и особенностей </w:t>
      </w:r>
      <w:proofErr w:type="gramStart"/>
      <w:r w:rsidRPr="00B010B1">
        <w:rPr>
          <w:rFonts w:eastAsia="Calibri"/>
          <w:sz w:val="26"/>
          <w:szCs w:val="26"/>
        </w:rPr>
        <w:t>применения</w:t>
      </w:r>
      <w:proofErr w:type="gramEnd"/>
      <w:r w:rsidRPr="00B010B1">
        <w:rPr>
          <w:rFonts w:eastAsia="Calibri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r w:rsidRPr="00897AD5">
        <w:rPr>
          <w:rFonts w:eastAsia="Calibri"/>
          <w:sz w:val="26"/>
          <w:szCs w:val="26"/>
        </w:rPr>
        <w:t>общих вопросов в области обеспечения информационной безопасности; знание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основных положений законодательства об электронной подписи, знания и умения по применению персонального компьютера.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6.4. Наличие профессиональных знаний:</w:t>
      </w:r>
    </w:p>
    <w:p w:rsidR="00BD6CC9" w:rsidRPr="00B010B1" w:rsidRDefault="00BD6CC9" w:rsidP="00BD6CC9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B010B1">
        <w:rPr>
          <w:rFonts w:eastAsia="Calibri"/>
          <w:sz w:val="26"/>
          <w:szCs w:val="26"/>
        </w:rPr>
        <w:t xml:space="preserve">6.4.1. В сфере законодательства Российской Федерации: 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B010B1">
        <w:rPr>
          <w:sz w:val="26"/>
          <w:szCs w:val="26"/>
        </w:rPr>
        <w:t>Гражданский кодекс Российской Федерации (часть первая) от 30 ноября 1994 г.                № 51-ФЗ;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кодекс Российской Федерации (часть вторая) от 26.01.1996 N 14-ФЗ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Арбитражный процессуальный кодекс Российской Федерации от 24.07.2002                      № 95-ФЗ;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первая) от 31.07.1998 № 146-ФЗ;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вторая) от 05.08.2000 № 117-ФЗ;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процессуальный кодекс Российской Федерации от 14.11.2002                 № 138-ФЗ;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Уголовный кодекс Российской Федерации от 13.06.1996 № 63-ФЗ;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Уголовно-процессуальный кодекс Российской Федерации от 18.12.2001 № 174-ФЗ;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административного судопроизводства от 08.03.2015 №21-ФЗ;</w:t>
      </w:r>
    </w:p>
    <w:p w:rsidR="00BD6CC9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BD6CC9" w:rsidRPr="006D6FF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D6FF6">
        <w:rPr>
          <w:sz w:val="26"/>
          <w:szCs w:val="26"/>
        </w:rPr>
        <w:t>Федеральный конституционный закон от 31 дек</w:t>
      </w:r>
      <w:r>
        <w:rPr>
          <w:sz w:val="26"/>
          <w:szCs w:val="26"/>
        </w:rPr>
        <w:t xml:space="preserve">абря 1996 г. </w:t>
      </w:r>
      <w:r w:rsidRPr="006D6FF6">
        <w:rPr>
          <w:sz w:val="26"/>
          <w:szCs w:val="26"/>
        </w:rPr>
        <w:t>№ 1-ФКЗ «О судебной системе Российской Федерации»;</w:t>
      </w:r>
    </w:p>
    <w:p w:rsidR="00BD6CC9" w:rsidRPr="006D6FF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D6FF6">
        <w:rPr>
          <w:sz w:val="26"/>
          <w:szCs w:val="26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D6CC9" w:rsidRPr="006D6FF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D6FF6">
        <w:rPr>
          <w:sz w:val="26"/>
          <w:szCs w:val="26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BD6CC9" w:rsidRPr="006D6FF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П</w:t>
      </w:r>
      <w:r w:rsidRPr="006D6FF6">
        <w:rPr>
          <w:sz w:val="26"/>
          <w:szCs w:val="26"/>
        </w:rPr>
        <w:t>остановление Правительства Российской Федерации от 26 февраля 2010 г. № 96 «Об антикоррупционной экспертизе нормативных правовых актов и проектов нор</w:t>
      </w:r>
      <w:r>
        <w:rPr>
          <w:sz w:val="26"/>
          <w:szCs w:val="26"/>
        </w:rPr>
        <w:t>мативных правовых актов»</w:t>
      </w:r>
      <w:r w:rsidRPr="006D6FF6">
        <w:rPr>
          <w:sz w:val="26"/>
          <w:szCs w:val="26"/>
        </w:rPr>
        <w:t>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>П</w:t>
      </w:r>
      <w:r w:rsidRPr="006D6FF6">
        <w:rPr>
          <w:sz w:val="26"/>
          <w:szCs w:val="26"/>
        </w:rPr>
        <w:t>риказ ФНС России от 17 февраля 2014 г.</w:t>
      </w:r>
      <w:r>
        <w:rPr>
          <w:sz w:val="26"/>
          <w:szCs w:val="26"/>
        </w:rPr>
        <w:t xml:space="preserve"> № ММВ-7-7/53@  </w:t>
      </w:r>
      <w:r w:rsidRPr="006D6FF6">
        <w:rPr>
          <w:sz w:val="26"/>
          <w:szCs w:val="26"/>
        </w:rPr>
        <w:t>«Об утверждении Регламент</w:t>
      </w:r>
      <w:r>
        <w:rPr>
          <w:sz w:val="26"/>
          <w:szCs w:val="26"/>
        </w:rPr>
        <w:t>а Федеральной налоговой службы».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6.4.2. Иные профессиональные знания: 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порядок участия в судебных заседаниях по делам, в сфере</w:t>
      </w:r>
      <w:r>
        <w:rPr>
          <w:sz w:val="26"/>
          <w:szCs w:val="26"/>
        </w:rPr>
        <w:t xml:space="preserve"> деятельности налоговых органов</w:t>
      </w:r>
      <w:r w:rsidRPr="003F0076">
        <w:rPr>
          <w:sz w:val="26"/>
          <w:szCs w:val="26"/>
        </w:rPr>
        <w:t>: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порядок подготовки и правовой экспертизы законопроектов и проектов нормативных правовых актов;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понятие «налоговый контроль», особенности проведения выездных налоговых проверок, в том числе консолидированной группы налогоплательщиков;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особенности проведения камеральных налоговых проверок, порядок и сроки проведения выездных и камеральных налоговых проверок;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порядок и сроки рассмотрения материалов налоговой проверки;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порядок осуществления мероприятий налогового контроля при проведении выездных и камеральных налоговых проверок;</w:t>
      </w:r>
    </w:p>
    <w:p w:rsidR="00BD6CC9" w:rsidRPr="003F0076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рассмотрение налоговых споров налогоплательщиков в досудебном и судебном порядке;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0076">
        <w:rPr>
          <w:sz w:val="26"/>
          <w:szCs w:val="26"/>
        </w:rPr>
        <w:t>практика применения законодательства Российской Федерации о налогах и сборах.</w:t>
      </w:r>
    </w:p>
    <w:p w:rsidR="00BD6CC9" w:rsidRPr="00B010B1" w:rsidRDefault="00BD6CC9" w:rsidP="00BD6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10B1">
        <w:rPr>
          <w:spacing w:val="-2"/>
          <w:sz w:val="26"/>
          <w:szCs w:val="26"/>
        </w:rPr>
        <w:t>6.5. </w:t>
      </w:r>
      <w:proofErr w:type="gramStart"/>
      <w:r w:rsidRPr="00B010B1">
        <w:rPr>
          <w:spacing w:val="-2"/>
          <w:sz w:val="26"/>
          <w:szCs w:val="26"/>
        </w:rPr>
        <w:t xml:space="preserve">Наличие функциональных знаний: понятия нормы права, нормативного правового акта, правоотношений и их признаков, понятия проекта нормативного правового акта, инструментов и этапов его разработки, основ экономики, финансов и кредита, бухгалтерского и налогового учета, теоретических основ налогообложения, практики </w:t>
      </w:r>
      <w:r w:rsidRPr="00B010B1">
        <w:rPr>
          <w:spacing w:val="-2"/>
          <w:sz w:val="26"/>
          <w:szCs w:val="26"/>
        </w:rPr>
        <w:lastRenderedPageBreak/>
        <w:t>применения законодательства Российской Федерации о налогах и сборах в служебной деятельности, порядка ведения дел в судах.</w:t>
      </w:r>
      <w:proofErr w:type="gramEnd"/>
    </w:p>
    <w:p w:rsidR="00BD6CC9" w:rsidRPr="00897AD5" w:rsidRDefault="00BD6CC9" w:rsidP="00BD6CC9">
      <w:pPr>
        <w:pStyle w:val="Default"/>
        <w:jc w:val="both"/>
        <w:rPr>
          <w:color w:val="auto"/>
          <w:sz w:val="26"/>
          <w:szCs w:val="26"/>
        </w:rPr>
      </w:pPr>
      <w:r w:rsidRPr="00B010B1">
        <w:rPr>
          <w:color w:val="auto"/>
          <w:sz w:val="26"/>
          <w:szCs w:val="26"/>
        </w:rPr>
        <w:tab/>
        <w:t xml:space="preserve">6.6. Наличие базовых умений: умения мыслить системно (стратегически); умения планировать, рационально использовать служебное время и достигать результата; </w:t>
      </w:r>
      <w:r w:rsidRPr="00897AD5">
        <w:rPr>
          <w:color w:val="auto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  <w:r>
        <w:rPr>
          <w:color w:val="auto"/>
          <w:sz w:val="26"/>
          <w:szCs w:val="26"/>
        </w:rPr>
        <w:t xml:space="preserve"> </w:t>
      </w:r>
      <w:r w:rsidRPr="00897AD5">
        <w:rPr>
          <w:color w:val="auto"/>
          <w:sz w:val="26"/>
          <w:szCs w:val="26"/>
        </w:rPr>
        <w:t xml:space="preserve">умение оперативно принимать и реализовывать управленческие решения; </w:t>
      </w:r>
      <w:r w:rsidRPr="00B010B1">
        <w:rPr>
          <w:color w:val="auto"/>
          <w:sz w:val="26"/>
          <w:szCs w:val="26"/>
        </w:rPr>
        <w:t xml:space="preserve">коммуникативных умений, умения управлять изменениями, умения </w:t>
      </w:r>
      <w:r w:rsidRPr="00B010B1">
        <w:rPr>
          <w:rFonts w:eastAsia="Calibri"/>
          <w:color w:val="auto"/>
          <w:sz w:val="26"/>
          <w:szCs w:val="26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</w:t>
      </w:r>
      <w:r w:rsidRPr="00B010B1">
        <w:rPr>
          <w:color w:val="auto"/>
          <w:sz w:val="26"/>
          <w:szCs w:val="26"/>
        </w:rPr>
        <w:t>работа со справочными правовыми системами «Консультант Плюс», «Гарант», умение выяснять точный 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документов ненормативного характера.</w:t>
      </w:r>
    </w:p>
    <w:p w:rsidR="00BD6CC9" w:rsidRPr="00897AD5" w:rsidRDefault="00BD6CC9" w:rsidP="00BD6CC9">
      <w:pPr>
        <w:ind w:firstLine="709"/>
        <w:jc w:val="both"/>
        <w:rPr>
          <w:rFonts w:eastAsia="Calibri"/>
          <w:sz w:val="26"/>
          <w:szCs w:val="26"/>
        </w:rPr>
      </w:pPr>
      <w:r w:rsidRPr="00B010B1">
        <w:rPr>
          <w:rFonts w:eastAsia="Calibri"/>
          <w:sz w:val="26"/>
          <w:szCs w:val="26"/>
        </w:rPr>
        <w:t>6.7. </w:t>
      </w:r>
      <w:proofErr w:type="gramStart"/>
      <w:r w:rsidRPr="00B010B1">
        <w:rPr>
          <w:rFonts w:eastAsia="Calibri"/>
          <w:sz w:val="26"/>
          <w:szCs w:val="26"/>
        </w:rPr>
        <w:t xml:space="preserve">Наличие функциональных умений: </w:t>
      </w:r>
      <w:r w:rsidRPr="003F0076">
        <w:rPr>
          <w:rFonts w:eastAsia="Calibri"/>
          <w:sz w:val="26"/>
          <w:szCs w:val="26"/>
        </w:rPr>
        <w:t xml:space="preserve">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</w:t>
      </w:r>
      <w:r>
        <w:rPr>
          <w:rFonts w:eastAsia="Calibri"/>
          <w:sz w:val="26"/>
          <w:szCs w:val="26"/>
        </w:rPr>
        <w:t>дополнительных соглашений к ним</w:t>
      </w:r>
      <w:r w:rsidRPr="003F0076">
        <w:rPr>
          <w:rFonts w:eastAsia="Calibri"/>
          <w:sz w:val="26"/>
          <w:szCs w:val="26"/>
        </w:rPr>
        <w:t>;</w:t>
      </w:r>
      <w:proofErr w:type="gramEnd"/>
      <w:r w:rsidRPr="003F0076">
        <w:rPr>
          <w:rFonts w:eastAsia="Calibri"/>
          <w:sz w:val="26"/>
          <w:szCs w:val="26"/>
        </w:rPr>
        <w:t xml:space="preserve"> </w:t>
      </w:r>
      <w:proofErr w:type="gramStart"/>
      <w:r w:rsidRPr="00B010B1">
        <w:rPr>
          <w:rFonts w:eastAsia="Calibri"/>
          <w:sz w:val="26"/>
          <w:szCs w:val="26"/>
        </w:rPr>
        <w:t>разработки, рассмотрения и согласования проектов нормативных правовых актов и других документов, подготовки отзывов на проекты нормативных правовых актов, использования материалов налоговых проверок, бухгалтерской и налоговой отчетности, анализа финансовой отчетности,</w:t>
      </w:r>
      <w:r w:rsidRPr="003F0076">
        <w:rPr>
          <w:rFonts w:eastAsia="Calibri"/>
          <w:sz w:val="26"/>
          <w:szCs w:val="26"/>
        </w:rPr>
        <w:t xml:space="preserve"> </w:t>
      </w:r>
      <w:r w:rsidRPr="00B010B1">
        <w:rPr>
          <w:rFonts w:eastAsia="Calibri"/>
          <w:sz w:val="26"/>
          <w:szCs w:val="26"/>
        </w:rPr>
        <w:t>ведения исковой и претензионной работы, обобщения и анализа судебной практики, заполнения форм статистической отчетности, представляемой в ФНС России по вопросам,</w:t>
      </w:r>
      <w:r>
        <w:rPr>
          <w:sz w:val="26"/>
          <w:szCs w:val="26"/>
        </w:rPr>
        <w:t xml:space="preserve"> отнесенным к компетенции </w:t>
      </w:r>
      <w:r>
        <w:rPr>
          <w:sz w:val="26"/>
          <w:szCs w:val="26"/>
        </w:rPr>
        <w:t>о</w:t>
      </w:r>
      <w:r w:rsidRPr="00B010B1">
        <w:rPr>
          <w:sz w:val="26"/>
          <w:szCs w:val="26"/>
        </w:rPr>
        <w:t>тдела.</w:t>
      </w:r>
      <w:proofErr w:type="gramEnd"/>
    </w:p>
    <w:p w:rsidR="00BD6CC9" w:rsidRPr="00B010B1" w:rsidRDefault="00BD6CC9" w:rsidP="00BD6CC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B010B1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BD6CC9" w:rsidRPr="00B010B1" w:rsidRDefault="00BD6CC9" w:rsidP="00BD6CC9">
      <w:pPr>
        <w:ind w:firstLine="720"/>
        <w:jc w:val="center"/>
        <w:rPr>
          <w:sz w:val="26"/>
          <w:szCs w:val="26"/>
        </w:rPr>
      </w:pP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7. Основные права и обязанности </w:t>
      </w:r>
      <w:r>
        <w:rPr>
          <w:sz w:val="26"/>
          <w:szCs w:val="26"/>
        </w:rPr>
        <w:t>ведущего специалиста-эксперта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>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8. </w:t>
      </w:r>
      <w:r w:rsidRPr="00396770">
        <w:rPr>
          <w:sz w:val="26"/>
          <w:szCs w:val="26"/>
        </w:rPr>
        <w:t>Исходя из задач и функций, определенных Положением о Межрайонной ИФНС России № 4 по Астраханской области и Положением о правовом отделе на ведущего - специалиста эксперта правового отдела  во</w:t>
      </w:r>
      <w:r>
        <w:rPr>
          <w:sz w:val="26"/>
          <w:szCs w:val="26"/>
        </w:rPr>
        <w:t>злагаются следующие обязанности</w:t>
      </w:r>
      <w:r w:rsidRPr="00B010B1">
        <w:rPr>
          <w:sz w:val="26"/>
          <w:szCs w:val="26"/>
        </w:rPr>
        <w:t>: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защита государственных интересов в арбитражных судах, судах общей юрисдикции, и мировых судей.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- подготовка и направление в арбитражные суды, суды общей юрисдикции, мировым судьям, заявлений о вынесении судебных приказов, исковых заявлений по всем  основаниям в соответствии с законодательством Российской Федерации, подготовка и участие в рассмотрении дела в суде; административно – исковые </w:t>
      </w:r>
      <w:r>
        <w:rPr>
          <w:sz w:val="26"/>
          <w:szCs w:val="26"/>
        </w:rPr>
        <w:t>з</w:t>
      </w:r>
      <w:r w:rsidRPr="00396770">
        <w:rPr>
          <w:sz w:val="26"/>
          <w:szCs w:val="26"/>
        </w:rPr>
        <w:t>аявлени</w:t>
      </w:r>
      <w:r>
        <w:rPr>
          <w:sz w:val="26"/>
          <w:szCs w:val="26"/>
        </w:rPr>
        <w:t>я;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направление в Службу судебных приставов исполнительны</w:t>
      </w:r>
      <w:r>
        <w:rPr>
          <w:sz w:val="26"/>
          <w:szCs w:val="26"/>
        </w:rPr>
        <w:t>х документов по всем основаниям;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подготовка заключений, документов для обжалования в случае необходимости решения суда в установле</w:t>
      </w:r>
      <w:r>
        <w:rPr>
          <w:sz w:val="26"/>
          <w:szCs w:val="26"/>
        </w:rPr>
        <w:t>нном  законодательством порядке;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ведение  ИР «Журнал учета заявлений/исков с участием налоговых органов» и других информационных ресурсов  в системе АИС налог 3 по предмету деятельности отдела</w:t>
      </w:r>
      <w:r>
        <w:rPr>
          <w:sz w:val="26"/>
          <w:szCs w:val="26"/>
        </w:rPr>
        <w:t>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lastRenderedPageBreak/>
        <w:t>- проведение правовой экспертизы решений органов местного самоуправления по вопросам налогов и сборов;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проведение анализа судебной практики;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выполнение поручений вышестоящих руководителей  в порядке подчиненности;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- ведение в установленном порядке делопроизводства, хранение и сдача в архив документов отдела; 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осуществление правовой экспертизы, юридического сопровождения актов, решений о привлечении к налоговой ответственности, решений  об отказе в привлечении к налоговой ответственности отдела выездных проверок, отдела камеральных проверок, отдела регистрации и учета налогоплательщиков;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  подготовка ответов на обращения налогоплательщиков;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регистрация, направление в судебные органы протоколов об административном правонарушении по всем основаниям;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>- соблюдение трудового законодательства, служебного распорядка, правил и норм охраны труда, техники безопасности, производственной санитарии и пожарной безопасности;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- соблюдение законодательства и нормативных материалов, регламентирующих  деятельность государственного служащего; </w:t>
      </w:r>
    </w:p>
    <w:p w:rsidR="00BD6CC9" w:rsidRPr="00396770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- соблюдение приказов, указаний и </w:t>
      </w:r>
      <w:proofErr w:type="gramStart"/>
      <w:r w:rsidRPr="00396770">
        <w:rPr>
          <w:sz w:val="26"/>
          <w:szCs w:val="26"/>
        </w:rPr>
        <w:t>других</w:t>
      </w:r>
      <w:proofErr w:type="gramEnd"/>
      <w:r w:rsidRPr="00396770">
        <w:rPr>
          <w:sz w:val="26"/>
          <w:szCs w:val="26"/>
        </w:rPr>
        <w:t xml:space="preserve"> руководящих и нормативных материалов вышестоящих органов, касающиеся деятельности отдела, установленного порядка подготовки документов по направлениям деятельности отдела;</w:t>
      </w:r>
    </w:p>
    <w:p w:rsidR="00BD6CC9" w:rsidRDefault="00BD6CC9" w:rsidP="00BD6CC9">
      <w:pPr>
        <w:ind w:firstLine="708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 - неукоснительное соблюдение правил доступа пользователя к Системе и выполнение обязанностей пользователя Системы в соответствии с требованиями Руководства по организации информационной безопасности на объектах информатизации ФНС,  утвержденного приказом ФНС России от</w:t>
      </w:r>
      <w:r>
        <w:rPr>
          <w:sz w:val="26"/>
          <w:szCs w:val="26"/>
        </w:rPr>
        <w:t xml:space="preserve"> 23.10.2007 года №ММ-4-27/29дсп;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выполнять иные поручения начальника</w:t>
      </w:r>
      <w:r>
        <w:rPr>
          <w:spacing w:val="1"/>
          <w:sz w:val="26"/>
          <w:szCs w:val="26"/>
        </w:rPr>
        <w:t xml:space="preserve"> правового</w:t>
      </w:r>
      <w:r w:rsidRPr="00B010B1">
        <w:rPr>
          <w:spacing w:val="1"/>
          <w:sz w:val="26"/>
          <w:szCs w:val="26"/>
        </w:rPr>
        <w:t xml:space="preserve"> отдела, связ</w:t>
      </w:r>
      <w:r>
        <w:rPr>
          <w:spacing w:val="1"/>
          <w:sz w:val="26"/>
          <w:szCs w:val="26"/>
        </w:rPr>
        <w:t xml:space="preserve">анные с осуществлением функций </w:t>
      </w:r>
      <w:r>
        <w:rPr>
          <w:spacing w:val="1"/>
          <w:sz w:val="26"/>
          <w:szCs w:val="26"/>
        </w:rPr>
        <w:t>о</w:t>
      </w:r>
      <w:r w:rsidRPr="00B010B1">
        <w:rPr>
          <w:spacing w:val="1"/>
          <w:sz w:val="26"/>
          <w:szCs w:val="26"/>
        </w:rPr>
        <w:t>тдела.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9. В целях исполнения возложенных должностных обязанностей </w:t>
      </w:r>
      <w:r>
        <w:rPr>
          <w:spacing w:val="1"/>
          <w:sz w:val="26"/>
          <w:szCs w:val="26"/>
        </w:rPr>
        <w:t>ведущий специалист-эксперт</w:t>
      </w:r>
      <w:r w:rsidRPr="00B010B1">
        <w:rPr>
          <w:spacing w:val="1"/>
          <w:sz w:val="26"/>
          <w:szCs w:val="26"/>
        </w:rPr>
        <w:t xml:space="preserve"> правового отдела</w:t>
      </w:r>
      <w:r w:rsidRPr="00B010B1">
        <w:rPr>
          <w:sz w:val="26"/>
          <w:szCs w:val="26"/>
        </w:rPr>
        <w:t xml:space="preserve">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имеет право: 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вносить начальнику отдела предложения по улучшению работы по</w:t>
      </w:r>
      <w:r w:rsidRPr="00B010B1">
        <w:rPr>
          <w:spacing w:val="1"/>
          <w:sz w:val="26"/>
          <w:szCs w:val="26"/>
        </w:rPr>
        <w:br/>
        <w:t>закрепленным направлениям деятельности;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 принимать решения в соответствии с должностными обязанностями;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принимать участие в служебных совещаниях, проводимых начальником отдела;</w:t>
      </w:r>
    </w:p>
    <w:p w:rsidR="00BD6CC9" w:rsidRPr="00B010B1" w:rsidRDefault="00BD6CC9" w:rsidP="00BD6CC9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по поручению начальника отдела представительствовать в организациях</w:t>
      </w:r>
      <w:r w:rsidRPr="00B010B1">
        <w:rPr>
          <w:spacing w:val="1"/>
          <w:sz w:val="26"/>
          <w:szCs w:val="26"/>
        </w:rPr>
        <w:br/>
        <w:t>по вопросам, вытекающим из задач и функций, определенных настоящим должностным регламентом;</w:t>
      </w:r>
    </w:p>
    <w:p w:rsidR="00BD6CC9" w:rsidRPr="00B010B1" w:rsidRDefault="00BD6CC9" w:rsidP="00BD6CC9">
      <w:pPr>
        <w:ind w:firstLine="720"/>
        <w:rPr>
          <w:sz w:val="26"/>
          <w:szCs w:val="26"/>
        </w:rPr>
      </w:pPr>
      <w:r w:rsidRPr="00B010B1">
        <w:rPr>
          <w:sz w:val="26"/>
          <w:szCs w:val="26"/>
        </w:rPr>
        <w:t>- на защиту своих персональных данных;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D6CC9" w:rsidRPr="00B010B1" w:rsidRDefault="00BD6CC9" w:rsidP="00BD6CC9">
      <w:pPr>
        <w:tabs>
          <w:tab w:val="left" w:pos="540"/>
          <w:tab w:val="left" w:pos="720"/>
        </w:tabs>
        <w:ind w:firstLine="720"/>
        <w:jc w:val="both"/>
        <w:rPr>
          <w:bCs/>
          <w:sz w:val="26"/>
          <w:szCs w:val="26"/>
        </w:rPr>
      </w:pPr>
      <w:r w:rsidRPr="00B010B1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</w:t>
      </w:r>
      <w:bookmarkStart w:id="0" w:name="_GoBack"/>
      <w:bookmarkEnd w:id="0"/>
      <w:r w:rsidRPr="00B010B1">
        <w:rPr>
          <w:sz w:val="26"/>
          <w:szCs w:val="26"/>
        </w:rPr>
        <w:t xml:space="preserve"> личному делу письменных объяснений и других документов и материалов;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bCs/>
          <w:sz w:val="26"/>
          <w:szCs w:val="26"/>
        </w:rPr>
        <w:t xml:space="preserve">- </w:t>
      </w:r>
      <w:r w:rsidRPr="00B010B1">
        <w:rPr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D6CC9" w:rsidRPr="00B010B1" w:rsidRDefault="00BD6CC9" w:rsidP="00BD6CC9">
      <w:pPr>
        <w:ind w:left="11" w:right="17" w:firstLine="714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10.  </w:t>
      </w:r>
      <w:proofErr w:type="gramStart"/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осуществляет иные права и исполняет иные обязанности, предусмотренные законодательством Российской </w:t>
      </w:r>
      <w:r w:rsidRPr="00B010B1">
        <w:rPr>
          <w:sz w:val="26"/>
          <w:szCs w:val="26"/>
        </w:rPr>
        <w:lastRenderedPageBreak/>
        <w:t>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010B1">
        <w:rPr>
          <w:sz w:val="26"/>
          <w:szCs w:val="26"/>
        </w:rPr>
        <w:t xml:space="preserve"> 2017, № 15 (ч. 1), ст. 2194), приказами (распоряжениями) ФНС России, Налоговым Кодексом Рос</w:t>
      </w:r>
      <w:r>
        <w:rPr>
          <w:sz w:val="26"/>
          <w:szCs w:val="26"/>
        </w:rPr>
        <w:t>сийской Федерации, положением о</w:t>
      </w:r>
      <w:r w:rsidRPr="00B010B1">
        <w:rPr>
          <w:sz w:val="26"/>
          <w:szCs w:val="26"/>
        </w:rPr>
        <w:t xml:space="preserve"> </w:t>
      </w:r>
      <w:r>
        <w:rPr>
          <w:sz w:val="26"/>
          <w:szCs w:val="26"/>
        </w:rPr>
        <w:t>Межрайонной И</w:t>
      </w:r>
      <w:r w:rsidRPr="00B010B1">
        <w:rPr>
          <w:sz w:val="26"/>
          <w:szCs w:val="26"/>
        </w:rPr>
        <w:t>ФНС России</w:t>
      </w:r>
      <w:r>
        <w:rPr>
          <w:sz w:val="26"/>
          <w:szCs w:val="26"/>
        </w:rPr>
        <w:t xml:space="preserve"> № 4</w:t>
      </w:r>
      <w:r w:rsidRPr="00B010B1">
        <w:rPr>
          <w:sz w:val="26"/>
          <w:szCs w:val="26"/>
        </w:rPr>
        <w:t xml:space="preserve"> по Астраханской области, о правовом отделе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>.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11. 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D6CC9" w:rsidRPr="00B010B1" w:rsidRDefault="00BD6CC9" w:rsidP="00BD6CC9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B010B1">
        <w:rPr>
          <w:sz w:val="26"/>
          <w:szCs w:val="26"/>
        </w:rPr>
        <w:tab/>
        <w:t xml:space="preserve">Кроме того, 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правового отдела, функциональными особенностями замещаемой должности гражданской службы: 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служебного распорядка Управления;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трудовой и исполнительской дисциплины;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BD6CC9" w:rsidRPr="00B010B1" w:rsidRDefault="00BD6CC9" w:rsidP="00BD6CC9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D6CC9" w:rsidRPr="00B010B1" w:rsidRDefault="00BD6CC9" w:rsidP="00BD6C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неисполнение иных должностных обязанностей, предусмотренных  настоящим регламентом.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</w:p>
    <w:p w:rsidR="00BD6CC9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IV. Перечень вопросов, по которым</w:t>
      </w:r>
      <w:r w:rsidRPr="00B010B1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ведущий специалист-эксперт</w:t>
      </w:r>
    </w:p>
    <w:p w:rsidR="00BD6CC9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 xml:space="preserve"> правового отдела вправе или </w:t>
      </w:r>
      <w:proofErr w:type="gramStart"/>
      <w:r w:rsidRPr="00B010B1">
        <w:rPr>
          <w:b/>
          <w:sz w:val="26"/>
          <w:szCs w:val="26"/>
        </w:rPr>
        <w:t>обязан</w:t>
      </w:r>
      <w:proofErr w:type="gramEnd"/>
      <w:r w:rsidRPr="00B010B1">
        <w:rPr>
          <w:b/>
          <w:sz w:val="26"/>
          <w:szCs w:val="26"/>
        </w:rPr>
        <w:t xml:space="preserve"> самостоятельно принимать </w:t>
      </w: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управленческие и иные решения</w:t>
      </w:r>
    </w:p>
    <w:p w:rsidR="00BD6CC9" w:rsidRPr="00B010B1" w:rsidRDefault="00BD6CC9" w:rsidP="00BD6CC9">
      <w:pPr>
        <w:widowControl w:val="0"/>
        <w:jc w:val="both"/>
        <w:rPr>
          <w:sz w:val="26"/>
          <w:szCs w:val="26"/>
        </w:rPr>
      </w:pP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12. При исполнении служебных обязанностей 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вправе самостоятельно принимать решения по вопросам: 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реализации возложенных на него настоящим должностным регламентом задач и функций;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выполнения заданий и поручений начальника отдела.</w:t>
      </w:r>
    </w:p>
    <w:p w:rsidR="00BD6CC9" w:rsidRPr="00B010B1" w:rsidRDefault="00BD6CC9" w:rsidP="00BD6CC9">
      <w:pPr>
        <w:ind w:left="11" w:right="17" w:firstLine="714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13. При исполнении служебных обязанностей 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обязан самостоятельно принимать решения по вопросам: </w:t>
      </w:r>
    </w:p>
    <w:p w:rsidR="00BD6CC9" w:rsidRDefault="00BD6CC9" w:rsidP="00BD6CC9">
      <w:pPr>
        <w:ind w:left="11" w:right="17" w:firstLine="714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BD6CC9" w:rsidRPr="00B010B1" w:rsidRDefault="00BD6CC9" w:rsidP="00BD6CC9">
      <w:pPr>
        <w:ind w:left="11" w:right="17" w:firstLine="714"/>
        <w:jc w:val="both"/>
        <w:rPr>
          <w:sz w:val="26"/>
          <w:szCs w:val="26"/>
        </w:rPr>
      </w:pPr>
      <w:r w:rsidRPr="00396770">
        <w:rPr>
          <w:sz w:val="26"/>
          <w:szCs w:val="26"/>
        </w:rPr>
        <w:t xml:space="preserve">- организации работы по реализации задач и функций, возложенных </w:t>
      </w:r>
      <w:r>
        <w:rPr>
          <w:sz w:val="26"/>
          <w:szCs w:val="26"/>
        </w:rPr>
        <w:t>на него должностным регламентом;</w:t>
      </w:r>
    </w:p>
    <w:p w:rsidR="00BD6CC9" w:rsidRPr="00B010B1" w:rsidRDefault="00BD6CC9" w:rsidP="00BD6CC9">
      <w:pPr>
        <w:ind w:left="11" w:right="17" w:firstLine="714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иным вопросам, предусмотренным положением об УФНС России по Астраханской области, о правовом отделе УФНС России по Астраханской области, иными нормативными актами.</w:t>
      </w:r>
    </w:p>
    <w:p w:rsidR="00BD6CC9" w:rsidRPr="00B010B1" w:rsidRDefault="00BD6CC9" w:rsidP="00BD6CC9">
      <w:pPr>
        <w:ind w:left="11" w:right="17" w:firstLine="714"/>
        <w:jc w:val="both"/>
        <w:rPr>
          <w:sz w:val="26"/>
          <w:szCs w:val="26"/>
        </w:rPr>
      </w:pPr>
    </w:p>
    <w:p w:rsidR="00BD6CC9" w:rsidRDefault="00BD6CC9" w:rsidP="00BD6CC9">
      <w:pPr>
        <w:widowControl w:val="0"/>
        <w:jc w:val="center"/>
        <w:rPr>
          <w:b/>
          <w:sz w:val="26"/>
          <w:szCs w:val="26"/>
        </w:rPr>
      </w:pP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lastRenderedPageBreak/>
        <w:t xml:space="preserve">V. Перечень вопросов, по которым </w:t>
      </w:r>
      <w:r w:rsidRPr="00B010B1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ведущий специалист-эксперт</w:t>
      </w:r>
      <w:r w:rsidRPr="00B010B1">
        <w:rPr>
          <w:b/>
          <w:sz w:val="26"/>
          <w:szCs w:val="26"/>
        </w:rPr>
        <w:t xml:space="preserve"> правового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14. 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b/>
          <w:sz w:val="26"/>
          <w:szCs w:val="26"/>
        </w:rPr>
        <w:t xml:space="preserve"> </w:t>
      </w:r>
      <w:r w:rsidRPr="00B010B1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B010B1">
        <w:rPr>
          <w:b/>
          <w:bCs/>
          <w:sz w:val="26"/>
          <w:szCs w:val="26"/>
        </w:rPr>
        <w:t xml:space="preserve"> </w:t>
      </w:r>
      <w:r w:rsidRPr="00B010B1">
        <w:rPr>
          <w:sz w:val="26"/>
          <w:szCs w:val="26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010B1">
        <w:rPr>
          <w:spacing w:val="4"/>
          <w:sz w:val="26"/>
          <w:szCs w:val="26"/>
        </w:rPr>
        <w:t>деятельности отдела</w:t>
      </w:r>
      <w:r w:rsidRPr="00B010B1">
        <w:rPr>
          <w:sz w:val="26"/>
          <w:szCs w:val="26"/>
        </w:rPr>
        <w:t>.</w:t>
      </w:r>
    </w:p>
    <w:p w:rsidR="00BD6CC9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15. 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в соответствии со своей компетенцией обязан участвовать в подготовке (обсуждении) следующих проектов: </w:t>
      </w:r>
      <w:r w:rsidRPr="00396770">
        <w:rPr>
          <w:sz w:val="26"/>
          <w:szCs w:val="26"/>
        </w:rPr>
        <w:t>положений об отделе и Инспекции; графика отпусков гражданских служащих отдела; иных актов по поручению начальника</w:t>
      </w:r>
      <w:r>
        <w:rPr>
          <w:sz w:val="26"/>
          <w:szCs w:val="26"/>
        </w:rPr>
        <w:t xml:space="preserve"> правового отдела и руководства Инспекции</w:t>
      </w:r>
      <w:r w:rsidRPr="00B010B1">
        <w:rPr>
          <w:sz w:val="26"/>
          <w:szCs w:val="26"/>
        </w:rPr>
        <w:t>.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 xml:space="preserve">VI. Сроки и процедуры подготовки, рассмотрения проектов </w:t>
      </w:r>
      <w:r w:rsidRPr="00B010B1">
        <w:rPr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принятия данных решений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16. В соответствии со своими должностными обязанностями 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b/>
          <w:sz w:val="26"/>
          <w:szCs w:val="26"/>
        </w:rPr>
        <w:t xml:space="preserve"> </w:t>
      </w:r>
      <w:r w:rsidRPr="00B010B1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VII. Порядок служебного взаимодействия</w:t>
      </w:r>
    </w:p>
    <w:p w:rsidR="00BD6CC9" w:rsidRPr="00B010B1" w:rsidRDefault="00BD6CC9" w:rsidP="00BD6CC9">
      <w:pPr>
        <w:widowControl w:val="0"/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17. </w:t>
      </w:r>
      <w:proofErr w:type="gramStart"/>
      <w:r w:rsidRPr="00B010B1">
        <w:rPr>
          <w:sz w:val="26"/>
          <w:szCs w:val="26"/>
        </w:rPr>
        <w:t xml:space="preserve">Взаимодействие </w:t>
      </w:r>
      <w:r>
        <w:rPr>
          <w:sz w:val="26"/>
          <w:szCs w:val="26"/>
        </w:rPr>
        <w:t>ведущего специалиста-эксперта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</w:t>
      </w:r>
      <w:proofErr w:type="gramEnd"/>
      <w:r w:rsidRPr="00B010B1">
        <w:rPr>
          <w:sz w:val="26"/>
          <w:szCs w:val="26"/>
        </w:rPr>
        <w:t>» (</w:t>
      </w:r>
      <w:proofErr w:type="gramStart"/>
      <w:r w:rsidRPr="00B010B1">
        <w:rPr>
          <w:sz w:val="26"/>
          <w:szCs w:val="26"/>
        </w:rPr>
        <w:t>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</w:p>
    <w:p w:rsidR="00BD6CC9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 xml:space="preserve">VIII. Перечень государственных услуг, оказываемых гражданам </w:t>
      </w: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 xml:space="preserve">и организациям в соответствии с административным регламентом </w:t>
      </w: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Федеральной налоговой службы</w:t>
      </w:r>
    </w:p>
    <w:p w:rsidR="00BD6CC9" w:rsidRPr="00B010B1" w:rsidRDefault="00BD6CC9" w:rsidP="00BD6CC9">
      <w:pPr>
        <w:widowControl w:val="0"/>
        <w:jc w:val="both"/>
        <w:rPr>
          <w:sz w:val="26"/>
          <w:szCs w:val="26"/>
        </w:rPr>
      </w:pPr>
    </w:p>
    <w:p w:rsidR="00BD6CC9" w:rsidRPr="00B010B1" w:rsidRDefault="00BD6CC9" w:rsidP="00BD6CC9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18. </w:t>
      </w:r>
      <w:r>
        <w:rPr>
          <w:sz w:val="26"/>
          <w:szCs w:val="26"/>
        </w:rPr>
        <w:t>Ведущий специалист-эксперт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BD6CC9" w:rsidRPr="00B010B1" w:rsidRDefault="00BD6CC9" w:rsidP="00BD6CC9">
      <w:pPr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IX. Показатели эффективности и результативности</w:t>
      </w:r>
    </w:p>
    <w:p w:rsidR="00BD6CC9" w:rsidRPr="00B010B1" w:rsidRDefault="00BD6CC9" w:rsidP="00BD6CC9">
      <w:pPr>
        <w:widowControl w:val="0"/>
        <w:jc w:val="center"/>
        <w:rPr>
          <w:b/>
          <w:sz w:val="26"/>
          <w:szCs w:val="26"/>
        </w:rPr>
      </w:pPr>
      <w:r w:rsidRPr="00B010B1">
        <w:rPr>
          <w:b/>
          <w:sz w:val="26"/>
          <w:szCs w:val="26"/>
        </w:rPr>
        <w:t>профессиональной служебной деятельности</w:t>
      </w:r>
    </w:p>
    <w:p w:rsidR="00BD6CC9" w:rsidRPr="00B010B1" w:rsidRDefault="00BD6CC9" w:rsidP="00BD6CC9">
      <w:pPr>
        <w:widowControl w:val="0"/>
        <w:jc w:val="both"/>
        <w:rPr>
          <w:sz w:val="26"/>
          <w:szCs w:val="26"/>
        </w:rPr>
      </w:pP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19. Эффективность и результативность профессиональной служебной деятельности </w:t>
      </w:r>
      <w:r>
        <w:rPr>
          <w:sz w:val="26"/>
          <w:szCs w:val="26"/>
        </w:rPr>
        <w:lastRenderedPageBreak/>
        <w:t>ведущего специалиста-эксперта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Межрайонной ИФНС России № 4 по Астраханской области</w:t>
      </w:r>
      <w:r w:rsidRPr="00B010B1">
        <w:rPr>
          <w:sz w:val="26"/>
          <w:szCs w:val="26"/>
        </w:rPr>
        <w:t xml:space="preserve"> оценивается по следующим показателям</w:t>
      </w:r>
      <w:r w:rsidRPr="00B010B1">
        <w:rPr>
          <w:rStyle w:val="a4"/>
          <w:sz w:val="26"/>
          <w:szCs w:val="26"/>
        </w:rPr>
        <w:footnoteReference w:id="1"/>
      </w:r>
      <w:r w:rsidRPr="00B010B1">
        <w:rPr>
          <w:sz w:val="26"/>
          <w:szCs w:val="26"/>
        </w:rPr>
        <w:t>: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своевременности и оперативности выполнения поручений;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D6CC9" w:rsidRPr="00B010B1" w:rsidRDefault="00BD6CC9" w:rsidP="00BD6C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BD6CC9" w:rsidRPr="00B010B1" w:rsidRDefault="00BD6CC9" w:rsidP="00BD6CC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2DE0" w:rsidRDefault="009C6C31"/>
    <w:sectPr w:rsidR="00262DE0" w:rsidSect="00BD6CC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31" w:rsidRDefault="009C6C31" w:rsidP="00BD6CC9">
      <w:r>
        <w:separator/>
      </w:r>
    </w:p>
  </w:endnote>
  <w:endnote w:type="continuationSeparator" w:id="0">
    <w:p w:rsidR="009C6C31" w:rsidRDefault="009C6C31" w:rsidP="00BD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31" w:rsidRDefault="009C6C31" w:rsidP="00BD6CC9">
      <w:r>
        <w:separator/>
      </w:r>
    </w:p>
  </w:footnote>
  <w:footnote w:type="continuationSeparator" w:id="0">
    <w:p w:rsidR="009C6C31" w:rsidRDefault="009C6C31" w:rsidP="00BD6CC9">
      <w:r>
        <w:continuationSeparator/>
      </w:r>
    </w:p>
  </w:footnote>
  <w:footnote w:id="1">
    <w:p w:rsidR="00BD6CC9" w:rsidRPr="00AF4BFF" w:rsidRDefault="00BD6CC9" w:rsidP="00BD6CC9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C9"/>
    <w:rsid w:val="00302897"/>
    <w:rsid w:val="00393B3B"/>
    <w:rsid w:val="00644D1C"/>
    <w:rsid w:val="009C6C31"/>
    <w:rsid w:val="00BD6CC9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BD6C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D6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footnote reference"/>
    <w:uiPriority w:val="99"/>
    <w:unhideWhenUsed/>
    <w:rsid w:val="00BD6CC9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BD6CC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D6CC9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BD6C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D6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footnote reference"/>
    <w:uiPriority w:val="99"/>
    <w:unhideWhenUsed/>
    <w:rsid w:val="00BD6CC9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BD6CC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D6CC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2020-01-24T06:57:00Z</dcterms:created>
  <dcterms:modified xsi:type="dcterms:W3CDTF">2020-01-24T07:05:00Z</dcterms:modified>
</cp:coreProperties>
</file>