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BF" w:rsidRDefault="000B09BF" w:rsidP="004E3A2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B09BF" w:rsidRPr="001C4765" w:rsidRDefault="000B09BF" w:rsidP="000C32DE">
      <w:pPr>
        <w:pStyle w:val="5"/>
        <w:rPr>
          <w:sz w:val="26"/>
          <w:szCs w:val="26"/>
        </w:rPr>
      </w:pPr>
      <w:r w:rsidRPr="001C4765">
        <w:rPr>
          <w:sz w:val="26"/>
          <w:szCs w:val="26"/>
        </w:rPr>
        <w:t>Информация</w:t>
      </w:r>
    </w:p>
    <w:p w:rsidR="000B09BF" w:rsidRPr="001C4765" w:rsidRDefault="000B09BF" w:rsidP="008A5E9F">
      <w:pPr>
        <w:pStyle w:val="5"/>
        <w:rPr>
          <w:sz w:val="26"/>
          <w:szCs w:val="26"/>
        </w:rPr>
      </w:pPr>
      <w:r w:rsidRPr="001C4765">
        <w:rPr>
          <w:sz w:val="26"/>
          <w:szCs w:val="26"/>
        </w:rPr>
        <w:t>об объявлении второго этапа конкурса на замещение вакантных должностей государственной гражданской службы Россий</w:t>
      </w:r>
      <w:bookmarkStart w:id="0" w:name="_GoBack"/>
      <w:bookmarkEnd w:id="0"/>
      <w:r w:rsidRPr="001C4765">
        <w:rPr>
          <w:sz w:val="26"/>
          <w:szCs w:val="26"/>
        </w:rPr>
        <w:t>ской Федерации в Межрайонной ИФНС России № 10 по Волгоградской области</w:t>
      </w:r>
    </w:p>
    <w:p w:rsidR="000B09BF" w:rsidRPr="001C4765" w:rsidRDefault="000B09BF" w:rsidP="008A5E9F">
      <w:pPr>
        <w:ind w:firstLine="709"/>
        <w:jc w:val="both"/>
        <w:rPr>
          <w:rStyle w:val="a3"/>
          <w:b w:val="0"/>
          <w:szCs w:val="26"/>
        </w:rPr>
      </w:pPr>
    </w:p>
    <w:p w:rsidR="000B09BF" w:rsidRPr="001C4765" w:rsidRDefault="000B09BF" w:rsidP="008C4DE7">
      <w:pPr>
        <w:jc w:val="both"/>
        <w:rPr>
          <w:color w:val="000000"/>
          <w:szCs w:val="26"/>
        </w:rPr>
      </w:pPr>
      <w:r w:rsidRPr="001C4765">
        <w:rPr>
          <w:color w:val="000000"/>
          <w:szCs w:val="26"/>
        </w:rPr>
        <w:t xml:space="preserve">            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</w:t>
      </w:r>
      <w:r w:rsidRPr="001C4765">
        <w:rPr>
          <w:szCs w:val="26"/>
        </w:rPr>
        <w:t xml:space="preserve">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службе»  </w:t>
      </w:r>
      <w:r w:rsidRPr="001C4765">
        <w:rPr>
          <w:color w:val="000000"/>
          <w:szCs w:val="26"/>
        </w:rPr>
        <w:t>Межрайонная ИФНС России № 10 по Волгоградской области (</w:t>
      </w:r>
      <w:smartTag w:uri="urn:schemas-microsoft-com:office:smarttags" w:element="metricconverter">
        <w:smartTagPr>
          <w:attr w:name="ProductID" w:val="400011, г"/>
        </w:smartTagPr>
        <w:r w:rsidRPr="001C4765">
          <w:rPr>
            <w:color w:val="000000"/>
            <w:szCs w:val="26"/>
          </w:rPr>
          <w:t>400011, г</w:t>
        </w:r>
      </w:smartTag>
      <w:r w:rsidRPr="001C4765">
        <w:rPr>
          <w:color w:val="000000"/>
          <w:szCs w:val="26"/>
        </w:rPr>
        <w:t>.Волгоград, ул. Богданова,2, факс +7(8442) 46-56-64; контактный телефон +7(8442)46-56-69; сайт ФНС России www.nalog.ru)  в лице начальника инспекции Марченко Екатерины Игоревны, действующей на основании Положения о Межрайонной ИФНС России № 10 по Волгоградской области, утвержденного руководителем Управления Федеральной налоговой службы по Волгоградской области от 0</w:t>
      </w:r>
      <w:r w:rsidR="00502E31" w:rsidRPr="001C4765">
        <w:rPr>
          <w:color w:val="000000"/>
          <w:szCs w:val="26"/>
        </w:rPr>
        <w:t>2</w:t>
      </w:r>
      <w:r w:rsidRPr="001C4765">
        <w:rPr>
          <w:color w:val="000000"/>
          <w:szCs w:val="26"/>
        </w:rPr>
        <w:t>.0</w:t>
      </w:r>
      <w:r w:rsidR="00502E31" w:rsidRPr="001C4765">
        <w:rPr>
          <w:color w:val="000000"/>
          <w:szCs w:val="26"/>
        </w:rPr>
        <w:t>3.2020</w:t>
      </w:r>
      <w:r w:rsidRPr="001C4765">
        <w:rPr>
          <w:color w:val="000000"/>
          <w:szCs w:val="26"/>
        </w:rPr>
        <w:t>, объявляет о втором этапе проведения  конкурса на замещение вакантных должностей.</w:t>
      </w:r>
    </w:p>
    <w:p w:rsidR="000B09BF" w:rsidRPr="001C4765" w:rsidRDefault="000B09BF" w:rsidP="008C4DE7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1C4765">
        <w:rPr>
          <w:szCs w:val="26"/>
        </w:rPr>
        <w:t>Второй этап конкурса будет проводиться :</w:t>
      </w:r>
    </w:p>
    <w:p w:rsidR="000B09BF" w:rsidRPr="001C4765" w:rsidRDefault="00502E31" w:rsidP="008C4DE7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1C4765">
        <w:rPr>
          <w:szCs w:val="26"/>
        </w:rPr>
        <w:t>28</w:t>
      </w:r>
      <w:r w:rsidR="000B09BF" w:rsidRPr="001C4765">
        <w:rPr>
          <w:szCs w:val="26"/>
        </w:rPr>
        <w:t xml:space="preserve"> </w:t>
      </w:r>
      <w:r w:rsidRPr="001C4765">
        <w:rPr>
          <w:szCs w:val="26"/>
        </w:rPr>
        <w:t>августа</w:t>
      </w:r>
      <w:r w:rsidR="000B09BF" w:rsidRPr="001C4765">
        <w:rPr>
          <w:szCs w:val="26"/>
        </w:rPr>
        <w:t xml:space="preserve">  </w:t>
      </w:r>
      <w:r w:rsidRPr="001C4765">
        <w:rPr>
          <w:szCs w:val="26"/>
        </w:rPr>
        <w:t xml:space="preserve"> 2020</w:t>
      </w:r>
      <w:r w:rsidR="000B09BF" w:rsidRPr="001C4765">
        <w:rPr>
          <w:szCs w:val="26"/>
        </w:rPr>
        <w:t xml:space="preserve"> года  в 9 часов 30 минут - тестирование, </w:t>
      </w:r>
      <w:r w:rsidRPr="001C4765">
        <w:rPr>
          <w:szCs w:val="26"/>
        </w:rPr>
        <w:t>03</w:t>
      </w:r>
      <w:r w:rsidR="000B09BF" w:rsidRPr="001C4765">
        <w:rPr>
          <w:szCs w:val="26"/>
        </w:rPr>
        <w:t xml:space="preserve"> </w:t>
      </w:r>
      <w:r w:rsidRPr="001C4765">
        <w:rPr>
          <w:szCs w:val="26"/>
        </w:rPr>
        <w:t>сентября</w:t>
      </w:r>
      <w:r w:rsidR="000B09BF" w:rsidRPr="001C4765">
        <w:rPr>
          <w:szCs w:val="26"/>
        </w:rPr>
        <w:t xml:space="preserve"> </w:t>
      </w:r>
      <w:r w:rsidRPr="001C4765">
        <w:rPr>
          <w:szCs w:val="26"/>
        </w:rPr>
        <w:t xml:space="preserve"> 2020</w:t>
      </w:r>
      <w:r w:rsidR="000B09BF" w:rsidRPr="001C4765">
        <w:rPr>
          <w:szCs w:val="26"/>
        </w:rPr>
        <w:t xml:space="preserve"> года в 9 часов 30 минут-  индивидуальное собеседование  по адресу: </w:t>
      </w:r>
      <w:smartTag w:uri="urn:schemas-microsoft-com:office:smarttags" w:element="metricconverter">
        <w:smartTagPr>
          <w:attr w:name="ProductID" w:val="400011, г"/>
        </w:smartTagPr>
        <w:r w:rsidR="000B09BF" w:rsidRPr="001C4765">
          <w:rPr>
            <w:szCs w:val="26"/>
          </w:rPr>
          <w:t>400011, г</w:t>
        </w:r>
      </w:smartTag>
      <w:r w:rsidR="000B09BF" w:rsidRPr="001C4765">
        <w:rPr>
          <w:szCs w:val="26"/>
        </w:rPr>
        <w:t>. Волгоград, ул. Богданова, 2, каб. 603, Межрайонная ИФНС России № 10 по Волгоградской области. Контактный телефон +7 (8442) 46-56-69.</w:t>
      </w:r>
    </w:p>
    <w:p w:rsidR="001C4765" w:rsidRDefault="001C4765" w:rsidP="00C01A14">
      <w:pPr>
        <w:ind w:firstLine="720"/>
        <w:jc w:val="both"/>
        <w:rPr>
          <w:szCs w:val="26"/>
        </w:rPr>
      </w:pPr>
    </w:p>
    <w:p w:rsidR="000B09BF" w:rsidRPr="001C4765" w:rsidRDefault="000B09BF" w:rsidP="00C01A14">
      <w:pPr>
        <w:ind w:firstLine="720"/>
        <w:jc w:val="both"/>
        <w:rPr>
          <w:szCs w:val="26"/>
        </w:rPr>
      </w:pPr>
      <w:r w:rsidRPr="001C4765">
        <w:rPr>
          <w:szCs w:val="26"/>
        </w:rPr>
        <w:t>Список граждан (гражданских служащих) допущенных к участию в конкурсе:</w:t>
      </w:r>
    </w:p>
    <w:p w:rsidR="001C4765" w:rsidRPr="001C4765" w:rsidRDefault="001C4765" w:rsidP="00C01A14">
      <w:pPr>
        <w:ind w:firstLine="720"/>
        <w:jc w:val="both"/>
        <w:rPr>
          <w:szCs w:val="2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2520"/>
        <w:gridCol w:w="4500"/>
      </w:tblGrid>
      <w:tr w:rsidR="000B09BF" w:rsidRPr="001C4765" w:rsidTr="00224F74">
        <w:tc>
          <w:tcPr>
            <w:tcW w:w="2880" w:type="dxa"/>
          </w:tcPr>
          <w:p w:rsidR="000B09BF" w:rsidRPr="001C4765" w:rsidRDefault="000B09BF" w:rsidP="00224F74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6"/>
              </w:rPr>
            </w:pPr>
            <w:r w:rsidRPr="001C4765">
              <w:rPr>
                <w:color w:val="000000"/>
                <w:szCs w:val="26"/>
              </w:rPr>
              <w:t xml:space="preserve">Наименование </w:t>
            </w:r>
          </w:p>
          <w:p w:rsidR="000B09BF" w:rsidRPr="001C4765" w:rsidRDefault="000B09BF" w:rsidP="00224F74">
            <w:pPr>
              <w:widowControl w:val="0"/>
              <w:jc w:val="center"/>
              <w:rPr>
                <w:b/>
                <w:szCs w:val="26"/>
              </w:rPr>
            </w:pPr>
            <w:r w:rsidRPr="001C4765">
              <w:rPr>
                <w:color w:val="000000"/>
                <w:szCs w:val="26"/>
              </w:rPr>
              <w:t>отдела</w:t>
            </w:r>
          </w:p>
        </w:tc>
        <w:tc>
          <w:tcPr>
            <w:tcW w:w="2520" w:type="dxa"/>
          </w:tcPr>
          <w:p w:rsidR="000B09BF" w:rsidRPr="001C4765" w:rsidRDefault="000B09BF" w:rsidP="00224F74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6"/>
              </w:rPr>
            </w:pPr>
            <w:r w:rsidRPr="001C4765">
              <w:rPr>
                <w:color w:val="000000"/>
                <w:szCs w:val="26"/>
              </w:rPr>
              <w:t xml:space="preserve">Наименование </w:t>
            </w:r>
          </w:p>
          <w:p w:rsidR="000B09BF" w:rsidRPr="001C4765" w:rsidRDefault="000B09BF" w:rsidP="00224F74">
            <w:pPr>
              <w:widowControl w:val="0"/>
              <w:jc w:val="center"/>
              <w:rPr>
                <w:b/>
                <w:szCs w:val="26"/>
              </w:rPr>
            </w:pPr>
            <w:r w:rsidRPr="001C4765">
              <w:rPr>
                <w:color w:val="000000"/>
                <w:szCs w:val="26"/>
              </w:rPr>
              <w:t>должности</w:t>
            </w:r>
          </w:p>
        </w:tc>
        <w:tc>
          <w:tcPr>
            <w:tcW w:w="4500" w:type="dxa"/>
          </w:tcPr>
          <w:p w:rsidR="000B09BF" w:rsidRPr="001C4765" w:rsidRDefault="000B09BF" w:rsidP="00224F74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6"/>
              </w:rPr>
            </w:pPr>
            <w:r w:rsidRPr="001C4765">
              <w:rPr>
                <w:color w:val="000000"/>
                <w:szCs w:val="26"/>
              </w:rPr>
              <w:t xml:space="preserve">ФИО </w:t>
            </w:r>
          </w:p>
          <w:p w:rsidR="000B09BF" w:rsidRPr="001C4765" w:rsidRDefault="000B09BF" w:rsidP="00224F7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конкурсантов</w:t>
            </w:r>
          </w:p>
        </w:tc>
      </w:tr>
      <w:tr w:rsidR="000B09BF" w:rsidRPr="001C4765" w:rsidTr="00B51BC4">
        <w:trPr>
          <w:trHeight w:val="663"/>
        </w:trPr>
        <w:tc>
          <w:tcPr>
            <w:tcW w:w="2880" w:type="dxa"/>
          </w:tcPr>
          <w:p w:rsidR="000B09BF" w:rsidRPr="001C4765" w:rsidRDefault="00502E31" w:rsidP="00CC4714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>Правовой отдел</w:t>
            </w:r>
          </w:p>
        </w:tc>
        <w:tc>
          <w:tcPr>
            <w:tcW w:w="2520" w:type="dxa"/>
          </w:tcPr>
          <w:p w:rsidR="000B09BF" w:rsidRPr="001C4765" w:rsidRDefault="009403E1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>С</w:t>
            </w:r>
            <w:r w:rsidR="00502E31" w:rsidRPr="001C4765">
              <w:rPr>
                <w:szCs w:val="26"/>
              </w:rPr>
              <w:t xml:space="preserve">тарший государственный налоговый инспектор </w:t>
            </w:r>
          </w:p>
        </w:tc>
        <w:tc>
          <w:tcPr>
            <w:tcW w:w="4500" w:type="dxa"/>
          </w:tcPr>
          <w:p w:rsidR="009403E1" w:rsidRPr="001C4765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sz w:val="26"/>
                <w:szCs w:val="26"/>
              </w:rPr>
              <w:t>1.Елисеев Алексей Михайлович</w:t>
            </w:r>
          </w:p>
          <w:p w:rsidR="009403E1" w:rsidRPr="001C4765" w:rsidRDefault="009403E1" w:rsidP="009403E1">
            <w:pPr>
              <w:rPr>
                <w:szCs w:val="26"/>
              </w:rPr>
            </w:pPr>
            <w:r w:rsidRPr="001C4765">
              <w:rPr>
                <w:szCs w:val="26"/>
              </w:rPr>
              <w:t>2. Комарова Анастасия Олеговна</w:t>
            </w:r>
          </w:p>
          <w:p w:rsidR="009403E1" w:rsidRPr="001C4765" w:rsidRDefault="009403E1" w:rsidP="009403E1">
            <w:pPr>
              <w:rPr>
                <w:szCs w:val="26"/>
              </w:rPr>
            </w:pPr>
            <w:r w:rsidRPr="001C4765">
              <w:rPr>
                <w:szCs w:val="26"/>
              </w:rPr>
              <w:t>3. Ахмедов Элмадин Умудварович</w:t>
            </w:r>
          </w:p>
          <w:p w:rsidR="009403E1" w:rsidRPr="001C4765" w:rsidRDefault="009403E1" w:rsidP="009403E1">
            <w:pPr>
              <w:rPr>
                <w:szCs w:val="26"/>
              </w:rPr>
            </w:pPr>
            <w:r w:rsidRPr="001C4765">
              <w:rPr>
                <w:szCs w:val="26"/>
              </w:rPr>
              <w:t>4. Ли Надежда Вячеславовна</w:t>
            </w:r>
          </w:p>
          <w:p w:rsidR="000B09BF" w:rsidRPr="001C4765" w:rsidRDefault="000B09BF" w:rsidP="00CC4714">
            <w:pPr>
              <w:pStyle w:val="ConsPlusNonforma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403E1" w:rsidRPr="001C4765" w:rsidTr="00224F74">
        <w:tc>
          <w:tcPr>
            <w:tcW w:w="2880" w:type="dxa"/>
          </w:tcPr>
          <w:p w:rsidR="009403E1" w:rsidRPr="001C4765" w:rsidRDefault="009403E1" w:rsidP="009403E1">
            <w:pPr>
              <w:widowControl w:val="0"/>
              <w:jc w:val="both"/>
              <w:rPr>
                <w:szCs w:val="26"/>
              </w:rPr>
            </w:pPr>
            <w:r w:rsidRPr="001C4765">
              <w:rPr>
                <w:szCs w:val="26"/>
              </w:rPr>
              <w:t>Отдел учета и работы с налогоплательщиками</w:t>
            </w:r>
          </w:p>
        </w:tc>
        <w:tc>
          <w:tcPr>
            <w:tcW w:w="2520" w:type="dxa"/>
          </w:tcPr>
          <w:p w:rsidR="009403E1" w:rsidRPr="001C4765" w:rsidRDefault="009403E1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500" w:type="dxa"/>
          </w:tcPr>
          <w:p w:rsidR="009403E1" w:rsidRPr="001C4765" w:rsidRDefault="009403E1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 xml:space="preserve"> 1. Шкопинская Эллина Олеговна</w:t>
            </w:r>
          </w:p>
          <w:p w:rsidR="009403E1" w:rsidRPr="001C4765" w:rsidRDefault="009403E1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 xml:space="preserve"> 2. Сидорова Дарья Сергеевна</w:t>
            </w:r>
          </w:p>
          <w:p w:rsidR="009403E1" w:rsidRPr="001C4765" w:rsidRDefault="009403E1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 xml:space="preserve"> 3. Дрогова Виктория Игоревна</w:t>
            </w:r>
          </w:p>
          <w:p w:rsidR="009403E1" w:rsidRPr="001C4765" w:rsidRDefault="009403E1" w:rsidP="009403E1">
            <w:pPr>
              <w:widowControl w:val="0"/>
              <w:rPr>
                <w:szCs w:val="26"/>
              </w:rPr>
            </w:pPr>
          </w:p>
        </w:tc>
      </w:tr>
      <w:tr w:rsidR="009403E1" w:rsidRPr="001C4765" w:rsidTr="00224F74">
        <w:tc>
          <w:tcPr>
            <w:tcW w:w="2880" w:type="dxa"/>
          </w:tcPr>
          <w:p w:rsidR="009403E1" w:rsidRPr="001C4765" w:rsidRDefault="009403E1" w:rsidP="009403E1">
            <w:pPr>
              <w:widowControl w:val="0"/>
              <w:jc w:val="both"/>
              <w:rPr>
                <w:szCs w:val="26"/>
              </w:rPr>
            </w:pPr>
            <w:r w:rsidRPr="001C4765">
              <w:rPr>
                <w:szCs w:val="26"/>
              </w:rPr>
              <w:t>Отдел камеральных проверок № 1</w:t>
            </w:r>
          </w:p>
        </w:tc>
        <w:tc>
          <w:tcPr>
            <w:tcW w:w="2520" w:type="dxa"/>
          </w:tcPr>
          <w:p w:rsidR="009403E1" w:rsidRPr="001C4765" w:rsidRDefault="009403E1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 xml:space="preserve">Старший государственный налоговый инспектор </w:t>
            </w:r>
          </w:p>
        </w:tc>
        <w:tc>
          <w:tcPr>
            <w:tcW w:w="4500" w:type="dxa"/>
          </w:tcPr>
          <w:p w:rsidR="009403E1" w:rsidRPr="001C4765" w:rsidRDefault="009403E1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>1.Павлова Светлана Анатольевна</w:t>
            </w:r>
          </w:p>
          <w:p w:rsidR="009403E1" w:rsidRPr="001C4765" w:rsidRDefault="009403E1" w:rsidP="009403E1">
            <w:pPr>
              <w:keepNext/>
              <w:keepLines/>
              <w:autoSpaceDE w:val="0"/>
              <w:autoSpaceDN w:val="0"/>
              <w:adjustRightInd w:val="0"/>
              <w:rPr>
                <w:szCs w:val="26"/>
              </w:rPr>
            </w:pPr>
            <w:r w:rsidRPr="001C4765">
              <w:rPr>
                <w:szCs w:val="26"/>
              </w:rPr>
              <w:t>2. Шарикова Ольга Владимировна</w:t>
            </w:r>
          </w:p>
          <w:p w:rsidR="009403E1" w:rsidRPr="001C4765" w:rsidRDefault="009403E1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>3. Белых Глеб Алексеевич</w:t>
            </w:r>
          </w:p>
        </w:tc>
      </w:tr>
      <w:tr w:rsidR="009403E1" w:rsidRPr="001C4765" w:rsidTr="00224F74">
        <w:tc>
          <w:tcPr>
            <w:tcW w:w="2880" w:type="dxa"/>
          </w:tcPr>
          <w:p w:rsidR="009403E1" w:rsidRPr="001C4765" w:rsidRDefault="009403E1" w:rsidP="009403E1">
            <w:pPr>
              <w:widowControl w:val="0"/>
              <w:jc w:val="both"/>
              <w:rPr>
                <w:szCs w:val="26"/>
              </w:rPr>
            </w:pPr>
            <w:r w:rsidRPr="001C4765">
              <w:rPr>
                <w:szCs w:val="26"/>
              </w:rPr>
              <w:t>Отдел камеральных проверок № 2</w:t>
            </w:r>
          </w:p>
        </w:tc>
        <w:tc>
          <w:tcPr>
            <w:tcW w:w="2520" w:type="dxa"/>
          </w:tcPr>
          <w:p w:rsidR="009403E1" w:rsidRPr="001C4765" w:rsidRDefault="009403E1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 xml:space="preserve">Старший государственный налоговый инспектор </w:t>
            </w:r>
          </w:p>
        </w:tc>
        <w:tc>
          <w:tcPr>
            <w:tcW w:w="4500" w:type="dxa"/>
          </w:tcPr>
          <w:p w:rsidR="009403E1" w:rsidRPr="001C4765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sz w:val="26"/>
                <w:szCs w:val="26"/>
              </w:rPr>
              <w:t>1.Карпачева Людмила Сергеевна</w:t>
            </w:r>
          </w:p>
          <w:p w:rsidR="009403E1" w:rsidRPr="001C4765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sz w:val="26"/>
                <w:szCs w:val="26"/>
              </w:rPr>
              <w:t>2. Гаврилова Ирина Валерьевна</w:t>
            </w:r>
          </w:p>
          <w:p w:rsidR="009403E1" w:rsidRPr="001C4765" w:rsidRDefault="009403E1" w:rsidP="009403E1">
            <w:pPr>
              <w:keepNext/>
              <w:keepLines/>
              <w:autoSpaceDE w:val="0"/>
              <w:autoSpaceDN w:val="0"/>
              <w:adjustRightInd w:val="0"/>
              <w:rPr>
                <w:szCs w:val="26"/>
              </w:rPr>
            </w:pPr>
            <w:r w:rsidRPr="001C4765">
              <w:rPr>
                <w:szCs w:val="26"/>
              </w:rPr>
              <w:t>3. Дубровина Валентина Викторовна</w:t>
            </w:r>
          </w:p>
          <w:p w:rsidR="009403E1" w:rsidRPr="001C4765" w:rsidRDefault="009403E1" w:rsidP="009403E1">
            <w:pPr>
              <w:keepNext/>
              <w:keepLines/>
              <w:autoSpaceDE w:val="0"/>
              <w:autoSpaceDN w:val="0"/>
              <w:adjustRightInd w:val="0"/>
              <w:rPr>
                <w:szCs w:val="26"/>
              </w:rPr>
            </w:pPr>
            <w:r w:rsidRPr="001C4765">
              <w:rPr>
                <w:szCs w:val="26"/>
              </w:rPr>
              <w:t>4. Филимонова Екатерина Эдуардовна</w:t>
            </w:r>
          </w:p>
          <w:p w:rsidR="009403E1" w:rsidRPr="001C4765" w:rsidRDefault="009403E1" w:rsidP="009403E1">
            <w:pPr>
              <w:keepNext/>
              <w:keepLines/>
              <w:autoSpaceDE w:val="0"/>
              <w:autoSpaceDN w:val="0"/>
              <w:adjustRightInd w:val="0"/>
              <w:rPr>
                <w:szCs w:val="26"/>
              </w:rPr>
            </w:pPr>
            <w:r w:rsidRPr="001C4765">
              <w:rPr>
                <w:szCs w:val="26"/>
              </w:rPr>
              <w:t>5. Медведева Елена Николаевна</w:t>
            </w:r>
          </w:p>
          <w:p w:rsidR="009403E1" w:rsidRPr="001C4765" w:rsidRDefault="009403E1" w:rsidP="009403E1">
            <w:pPr>
              <w:keepNext/>
              <w:keepLines/>
              <w:autoSpaceDE w:val="0"/>
              <w:autoSpaceDN w:val="0"/>
              <w:adjustRightInd w:val="0"/>
              <w:rPr>
                <w:szCs w:val="26"/>
              </w:rPr>
            </w:pPr>
            <w:r w:rsidRPr="001C4765">
              <w:rPr>
                <w:szCs w:val="26"/>
              </w:rPr>
              <w:t>6. Гуреев Александр Прокофьевич</w:t>
            </w:r>
          </w:p>
          <w:p w:rsidR="009403E1" w:rsidRPr="001C4765" w:rsidRDefault="009403E1" w:rsidP="009403E1">
            <w:pPr>
              <w:widowControl w:val="0"/>
              <w:rPr>
                <w:szCs w:val="26"/>
              </w:rPr>
            </w:pPr>
          </w:p>
        </w:tc>
      </w:tr>
      <w:tr w:rsidR="009403E1" w:rsidRPr="001C4765" w:rsidTr="00224F74">
        <w:tc>
          <w:tcPr>
            <w:tcW w:w="2880" w:type="dxa"/>
          </w:tcPr>
          <w:p w:rsidR="009403E1" w:rsidRPr="001C4765" w:rsidRDefault="009403E1" w:rsidP="009403E1">
            <w:pPr>
              <w:widowControl w:val="0"/>
              <w:jc w:val="both"/>
              <w:rPr>
                <w:szCs w:val="26"/>
              </w:rPr>
            </w:pPr>
            <w:r w:rsidRPr="001C4765">
              <w:rPr>
                <w:szCs w:val="26"/>
              </w:rPr>
              <w:lastRenderedPageBreak/>
              <w:t>Отдел камеральных проверок № 2</w:t>
            </w:r>
          </w:p>
        </w:tc>
        <w:tc>
          <w:tcPr>
            <w:tcW w:w="2520" w:type="dxa"/>
          </w:tcPr>
          <w:p w:rsidR="009403E1" w:rsidRPr="001C4765" w:rsidRDefault="009403E1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 xml:space="preserve">Государственный налоговый </w:t>
            </w:r>
          </w:p>
          <w:p w:rsidR="009403E1" w:rsidRPr="001C4765" w:rsidRDefault="009403E1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>инспектор</w:t>
            </w:r>
          </w:p>
        </w:tc>
        <w:tc>
          <w:tcPr>
            <w:tcW w:w="4500" w:type="dxa"/>
          </w:tcPr>
          <w:p w:rsidR="009403E1" w:rsidRPr="001C4765" w:rsidRDefault="009403E1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>1. Колесниченко Татьяна Сергеевна</w:t>
            </w:r>
          </w:p>
          <w:p w:rsidR="009403E1" w:rsidRPr="001C4765" w:rsidRDefault="009403E1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>2. Фролов Александр Николаевич</w:t>
            </w:r>
          </w:p>
          <w:p w:rsidR="009403E1" w:rsidRPr="001C4765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03E1" w:rsidRPr="001C4765" w:rsidTr="00224F74">
        <w:tc>
          <w:tcPr>
            <w:tcW w:w="2880" w:type="dxa"/>
          </w:tcPr>
          <w:p w:rsidR="009403E1" w:rsidRPr="001C4765" w:rsidRDefault="009403E1" w:rsidP="009403E1">
            <w:pPr>
              <w:widowControl w:val="0"/>
              <w:jc w:val="both"/>
              <w:rPr>
                <w:szCs w:val="26"/>
              </w:rPr>
            </w:pPr>
            <w:r w:rsidRPr="001C4765">
              <w:rPr>
                <w:szCs w:val="26"/>
              </w:rPr>
              <w:t>Отдел камеральных проверок № 3</w:t>
            </w:r>
          </w:p>
        </w:tc>
        <w:tc>
          <w:tcPr>
            <w:tcW w:w="2520" w:type="dxa"/>
          </w:tcPr>
          <w:p w:rsidR="009403E1" w:rsidRPr="001C4765" w:rsidRDefault="009403E1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500" w:type="dxa"/>
          </w:tcPr>
          <w:p w:rsidR="009403E1" w:rsidRPr="001C4765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sz w:val="26"/>
                <w:szCs w:val="26"/>
              </w:rPr>
              <w:t>1. Рябова Ольга Вячеславовна</w:t>
            </w:r>
          </w:p>
          <w:p w:rsidR="009403E1" w:rsidRPr="001C4765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sz w:val="26"/>
                <w:szCs w:val="26"/>
              </w:rPr>
              <w:t>2. Бушуева Татьяна Валентиновна</w:t>
            </w:r>
          </w:p>
          <w:p w:rsidR="009403E1" w:rsidRPr="001C4765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03E1" w:rsidRPr="001C4765" w:rsidTr="00224F74">
        <w:tc>
          <w:tcPr>
            <w:tcW w:w="2880" w:type="dxa"/>
          </w:tcPr>
          <w:p w:rsidR="009403E1" w:rsidRPr="001C4765" w:rsidRDefault="009403E1" w:rsidP="009403E1">
            <w:pPr>
              <w:widowControl w:val="0"/>
              <w:jc w:val="both"/>
              <w:rPr>
                <w:szCs w:val="26"/>
              </w:rPr>
            </w:pPr>
            <w:r w:rsidRPr="001C4765">
              <w:rPr>
                <w:szCs w:val="26"/>
              </w:rPr>
              <w:t>Отдел предпроверочного анализа и истребования документов</w:t>
            </w:r>
          </w:p>
        </w:tc>
        <w:tc>
          <w:tcPr>
            <w:tcW w:w="2520" w:type="dxa"/>
          </w:tcPr>
          <w:p w:rsidR="009403E1" w:rsidRPr="001C4765" w:rsidRDefault="009403E1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4500" w:type="dxa"/>
          </w:tcPr>
          <w:p w:rsidR="009403E1" w:rsidRPr="001C4765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sz w:val="26"/>
                <w:szCs w:val="26"/>
              </w:rPr>
              <w:t>1. Битюкова Елена Александровна</w:t>
            </w:r>
          </w:p>
          <w:p w:rsidR="009403E1" w:rsidRPr="001C4765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sz w:val="26"/>
                <w:szCs w:val="26"/>
              </w:rPr>
              <w:t>2. Шаховая Дарья Александровна</w:t>
            </w:r>
          </w:p>
          <w:p w:rsidR="009403E1" w:rsidRPr="001C4765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03E1" w:rsidRPr="001C4765" w:rsidTr="00224F74">
        <w:trPr>
          <w:trHeight w:val="1059"/>
        </w:trPr>
        <w:tc>
          <w:tcPr>
            <w:tcW w:w="2880" w:type="dxa"/>
          </w:tcPr>
          <w:p w:rsidR="009403E1" w:rsidRPr="001C4765" w:rsidRDefault="009403E1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>Отдел выездных проверок</w:t>
            </w:r>
          </w:p>
        </w:tc>
        <w:tc>
          <w:tcPr>
            <w:tcW w:w="2520" w:type="dxa"/>
          </w:tcPr>
          <w:p w:rsidR="009403E1" w:rsidRPr="001C4765" w:rsidRDefault="001C4765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 xml:space="preserve">Старший </w:t>
            </w:r>
            <w:r w:rsidR="009403E1" w:rsidRPr="001C4765">
              <w:rPr>
                <w:szCs w:val="26"/>
              </w:rPr>
              <w:t xml:space="preserve">государственный налоговый </w:t>
            </w:r>
          </w:p>
          <w:p w:rsidR="009403E1" w:rsidRPr="001C4765" w:rsidRDefault="009403E1" w:rsidP="009403E1">
            <w:pPr>
              <w:tabs>
                <w:tab w:val="left" w:pos="2520"/>
              </w:tabs>
              <w:suppressAutoHyphens/>
              <w:rPr>
                <w:szCs w:val="26"/>
                <w:highlight w:val="yellow"/>
              </w:rPr>
            </w:pPr>
            <w:r w:rsidRPr="001C4765">
              <w:rPr>
                <w:szCs w:val="26"/>
              </w:rPr>
              <w:t>инспектор</w:t>
            </w:r>
          </w:p>
        </w:tc>
        <w:tc>
          <w:tcPr>
            <w:tcW w:w="4500" w:type="dxa"/>
          </w:tcPr>
          <w:p w:rsidR="001C4765" w:rsidRPr="001C4765" w:rsidRDefault="001C4765" w:rsidP="001C476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sz w:val="26"/>
                <w:szCs w:val="26"/>
              </w:rPr>
              <w:t>1. Жигалина Юлия Николаевна</w:t>
            </w:r>
          </w:p>
          <w:p w:rsidR="001C4765" w:rsidRPr="001C4765" w:rsidRDefault="001C4765" w:rsidP="001C476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sz w:val="26"/>
                <w:szCs w:val="26"/>
              </w:rPr>
              <w:t>2. Граммофонов Александр Сергеевич</w:t>
            </w:r>
          </w:p>
          <w:p w:rsidR="001C4765" w:rsidRPr="001C4765" w:rsidRDefault="001C4765" w:rsidP="001C476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sz w:val="26"/>
                <w:szCs w:val="26"/>
              </w:rPr>
              <w:t>3. Макарова Татьяна Александровна</w:t>
            </w:r>
          </w:p>
          <w:p w:rsidR="001C4765" w:rsidRPr="001C4765" w:rsidRDefault="001C4765" w:rsidP="001C476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sz w:val="26"/>
                <w:szCs w:val="26"/>
              </w:rPr>
              <w:t>4. Прекраснов Евгений Васильевич</w:t>
            </w:r>
          </w:p>
          <w:p w:rsidR="009403E1" w:rsidRPr="001C4765" w:rsidRDefault="009403E1" w:rsidP="009403E1">
            <w:pPr>
              <w:widowControl w:val="0"/>
              <w:rPr>
                <w:szCs w:val="26"/>
              </w:rPr>
            </w:pPr>
          </w:p>
        </w:tc>
      </w:tr>
      <w:tr w:rsidR="009403E1" w:rsidRPr="001C4765" w:rsidTr="00224F74">
        <w:trPr>
          <w:trHeight w:val="1074"/>
        </w:trPr>
        <w:tc>
          <w:tcPr>
            <w:tcW w:w="2880" w:type="dxa"/>
          </w:tcPr>
          <w:p w:rsidR="009403E1" w:rsidRPr="001C4765" w:rsidRDefault="001C4765" w:rsidP="001C4765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>Контрольно-аналитический отдел</w:t>
            </w:r>
          </w:p>
        </w:tc>
        <w:tc>
          <w:tcPr>
            <w:tcW w:w="2520" w:type="dxa"/>
          </w:tcPr>
          <w:p w:rsidR="009403E1" w:rsidRPr="001C4765" w:rsidRDefault="009403E1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 xml:space="preserve">Государственный налоговый </w:t>
            </w:r>
          </w:p>
          <w:p w:rsidR="009403E1" w:rsidRPr="001C4765" w:rsidRDefault="009403E1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>инспектор</w:t>
            </w:r>
          </w:p>
        </w:tc>
        <w:tc>
          <w:tcPr>
            <w:tcW w:w="4500" w:type="dxa"/>
          </w:tcPr>
          <w:p w:rsidR="001C4765" w:rsidRPr="001C4765" w:rsidRDefault="001C4765" w:rsidP="001C4765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>1. Пронь Алия Мяхмутьевна</w:t>
            </w:r>
          </w:p>
          <w:p w:rsidR="001C4765" w:rsidRPr="001C4765" w:rsidRDefault="001C4765" w:rsidP="001C4765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>2. Орехова Ольга Юрьевна</w:t>
            </w:r>
          </w:p>
          <w:p w:rsidR="009403E1" w:rsidRPr="001C4765" w:rsidRDefault="009403E1" w:rsidP="009403E1">
            <w:pPr>
              <w:widowControl w:val="0"/>
              <w:rPr>
                <w:szCs w:val="26"/>
              </w:rPr>
            </w:pPr>
          </w:p>
        </w:tc>
      </w:tr>
    </w:tbl>
    <w:p w:rsidR="000B09BF" w:rsidRPr="001C4765" w:rsidRDefault="000B09BF" w:rsidP="00224F74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</w:p>
    <w:p w:rsidR="000B09BF" w:rsidRPr="001C4765" w:rsidRDefault="000B09BF" w:rsidP="00270C0E">
      <w:pPr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0B09BF" w:rsidRPr="001C4765" w:rsidRDefault="000B09BF" w:rsidP="00270C0E">
      <w:pPr>
        <w:autoSpaceDE w:val="0"/>
        <w:autoSpaceDN w:val="0"/>
        <w:adjustRightInd w:val="0"/>
        <w:ind w:firstLine="540"/>
        <w:jc w:val="both"/>
        <w:rPr>
          <w:szCs w:val="26"/>
        </w:rPr>
      </w:pPr>
    </w:p>
    <w:sectPr w:rsidR="000B09BF" w:rsidRPr="001C4765" w:rsidSect="001C4765">
      <w:headerReference w:type="even" r:id="rId7"/>
      <w:headerReference w:type="default" r:id="rId8"/>
      <w:pgSz w:w="11906" w:h="16838" w:code="9"/>
      <w:pgMar w:top="709" w:right="567" w:bottom="40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B4" w:rsidRDefault="00547FB4">
      <w:r>
        <w:separator/>
      </w:r>
    </w:p>
  </w:endnote>
  <w:endnote w:type="continuationSeparator" w:id="0">
    <w:p w:rsidR="00547FB4" w:rsidRDefault="0054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B4" w:rsidRDefault="00547FB4">
      <w:r>
        <w:separator/>
      </w:r>
    </w:p>
  </w:footnote>
  <w:footnote w:type="continuationSeparator" w:id="0">
    <w:p w:rsidR="00547FB4" w:rsidRDefault="0054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9BF" w:rsidRDefault="000B09BF" w:rsidP="000912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09BF" w:rsidRDefault="000B09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9BF" w:rsidRDefault="000B09BF" w:rsidP="000912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22218">
      <w:rPr>
        <w:rStyle w:val="a8"/>
        <w:noProof/>
      </w:rPr>
      <w:t>2</w:t>
    </w:r>
    <w:r>
      <w:rPr>
        <w:rStyle w:val="a8"/>
      </w:rPr>
      <w:fldChar w:fldCharType="end"/>
    </w:r>
  </w:p>
  <w:p w:rsidR="000B09BF" w:rsidRDefault="000B09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5A25D74"/>
    <w:lvl w:ilvl="0">
      <w:numFmt w:val="bullet"/>
      <w:lvlText w:val="*"/>
      <w:lvlJc w:val="left"/>
    </w:lvl>
  </w:abstractNum>
  <w:abstractNum w:abstractNumId="1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BA91060"/>
    <w:multiLevelType w:val="hybridMultilevel"/>
    <w:tmpl w:val="0D9ECA00"/>
    <w:lvl w:ilvl="0" w:tplc="7E96A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51450"/>
    <w:multiLevelType w:val="hybridMultilevel"/>
    <w:tmpl w:val="9EB88522"/>
    <w:lvl w:ilvl="0" w:tplc="AD8C3F3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 w15:restartNumberingAfterBreak="0">
    <w:nsid w:val="268D21BA"/>
    <w:multiLevelType w:val="hybridMultilevel"/>
    <w:tmpl w:val="89B41D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7C116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3F33253"/>
    <w:multiLevelType w:val="hybridMultilevel"/>
    <w:tmpl w:val="326CDC6C"/>
    <w:lvl w:ilvl="0" w:tplc="B362283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8000500"/>
    <w:multiLevelType w:val="hybridMultilevel"/>
    <w:tmpl w:val="CA0CBDF8"/>
    <w:lvl w:ilvl="0" w:tplc="45867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E74D06"/>
    <w:multiLevelType w:val="hybridMultilevel"/>
    <w:tmpl w:val="5B44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AB954C1"/>
    <w:multiLevelType w:val="hybridMultilevel"/>
    <w:tmpl w:val="7006EDF2"/>
    <w:lvl w:ilvl="0" w:tplc="4456F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568E4"/>
    <w:multiLevelType w:val="hybridMultilevel"/>
    <w:tmpl w:val="798444D6"/>
    <w:lvl w:ilvl="0" w:tplc="9A1CC18E">
      <w:start w:val="1"/>
      <w:numFmt w:val="bullet"/>
      <w:lvlText w:val=""/>
      <w:lvlJc w:val="left"/>
      <w:pPr>
        <w:tabs>
          <w:tab w:val="num" w:pos="2084"/>
        </w:tabs>
        <w:ind w:left="112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95596F"/>
    <w:multiLevelType w:val="hybridMultilevel"/>
    <w:tmpl w:val="019CFB04"/>
    <w:lvl w:ilvl="0" w:tplc="A8E6F8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 w15:restartNumberingAfterBreak="0">
    <w:nsid w:val="5DB528A1"/>
    <w:multiLevelType w:val="hybridMultilevel"/>
    <w:tmpl w:val="C7745030"/>
    <w:lvl w:ilvl="0" w:tplc="E1EA4D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081822"/>
    <w:multiLevelType w:val="hybridMultilevel"/>
    <w:tmpl w:val="5EF2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0A793A"/>
    <w:multiLevelType w:val="hybridMultilevel"/>
    <w:tmpl w:val="556811AA"/>
    <w:lvl w:ilvl="0" w:tplc="53FEAB6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E3279FD"/>
    <w:multiLevelType w:val="hybridMultilevel"/>
    <w:tmpl w:val="75EA13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9378D"/>
    <w:multiLevelType w:val="hybridMultilevel"/>
    <w:tmpl w:val="CCB4CFF8"/>
    <w:lvl w:ilvl="0" w:tplc="E112ED94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65D31852"/>
    <w:multiLevelType w:val="hybridMultilevel"/>
    <w:tmpl w:val="216463CC"/>
    <w:lvl w:ilvl="0" w:tplc="EA7ADA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06D0C"/>
    <w:multiLevelType w:val="hybridMultilevel"/>
    <w:tmpl w:val="1EE83032"/>
    <w:lvl w:ilvl="0" w:tplc="C0EA54EA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BB26D7"/>
    <w:multiLevelType w:val="multilevel"/>
    <w:tmpl w:val="ABFEA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69912A3D"/>
    <w:multiLevelType w:val="hybridMultilevel"/>
    <w:tmpl w:val="92B46E30"/>
    <w:lvl w:ilvl="0" w:tplc="D7D0D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72016780"/>
    <w:multiLevelType w:val="hybridMultilevel"/>
    <w:tmpl w:val="6F30E746"/>
    <w:lvl w:ilvl="0" w:tplc="376EC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5AF14C4"/>
    <w:multiLevelType w:val="hybridMultilevel"/>
    <w:tmpl w:val="1CD0D18A"/>
    <w:lvl w:ilvl="0" w:tplc="F6968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7E5265B1"/>
    <w:multiLevelType w:val="multilevel"/>
    <w:tmpl w:val="476A2B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923"/>
        </w:tabs>
        <w:ind w:left="1923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31"/>
        </w:tabs>
        <w:ind w:left="2631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47"/>
        </w:tabs>
        <w:ind w:left="4047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27"/>
  </w:num>
  <w:num w:numId="4">
    <w:abstractNumId w:val="26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30"/>
  </w:num>
  <w:num w:numId="11">
    <w:abstractNumId w:val="11"/>
  </w:num>
  <w:num w:numId="12">
    <w:abstractNumId w:val="7"/>
  </w:num>
  <w:num w:numId="13">
    <w:abstractNumId w:val="24"/>
  </w:num>
  <w:num w:numId="14">
    <w:abstractNumId w:val="17"/>
  </w:num>
  <w:num w:numId="15">
    <w:abstractNumId w:val="2"/>
  </w:num>
  <w:num w:numId="16">
    <w:abstractNumId w:val="31"/>
  </w:num>
  <w:num w:numId="17">
    <w:abstractNumId w:val="19"/>
  </w:num>
  <w:num w:numId="18">
    <w:abstractNumId w:val="29"/>
  </w:num>
  <w:num w:numId="19">
    <w:abstractNumId w:val="25"/>
  </w:num>
  <w:num w:numId="20">
    <w:abstractNumId w:val="9"/>
  </w:num>
  <w:num w:numId="21">
    <w:abstractNumId w:val="14"/>
  </w:num>
  <w:num w:numId="22">
    <w:abstractNumId w:val="21"/>
  </w:num>
  <w:num w:numId="23">
    <w:abstractNumId w:val="20"/>
  </w:num>
  <w:num w:numId="24">
    <w:abstractNumId w:val="23"/>
  </w:num>
  <w:num w:numId="25">
    <w:abstractNumId w:val="15"/>
  </w:num>
  <w:num w:numId="26">
    <w:abstractNumId w:val="15"/>
  </w:num>
  <w:num w:numId="27">
    <w:abstractNumId w:val="22"/>
  </w:num>
  <w:num w:numId="28">
    <w:abstractNumId w:val="3"/>
  </w:num>
  <w:num w:numId="29">
    <w:abstractNumId w:val="18"/>
  </w:num>
  <w:num w:numId="30">
    <w:abstractNumId w:val="0"/>
    <w:lvlOverride w:ilvl="0">
      <w:lvl w:ilvl="0">
        <w:numFmt w:val="bullet"/>
        <w:lvlText w:val="-"/>
        <w:legacy w:legacy="1" w:legacySpace="0" w:legacyIndent="136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-"/>
        <w:legacy w:legacy="1" w:legacySpace="0" w:legacyIndent="258"/>
        <w:lvlJc w:val="left"/>
        <w:rPr>
          <w:rFonts w:ascii="Times New Roman" w:hAnsi="Times New Roman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143"/>
        <w:lvlJc w:val="left"/>
        <w:rPr>
          <w:rFonts w:ascii="Times New Roman" w:hAnsi="Times New Roman" w:hint="default"/>
        </w:rPr>
      </w:lvl>
    </w:lvlOverride>
  </w:num>
  <w:num w:numId="33">
    <w:abstractNumId w:val="0"/>
    <w:lvlOverride w:ilvl="0">
      <w:lvl w:ilvl="0">
        <w:numFmt w:val="bullet"/>
        <w:lvlText w:val="-"/>
        <w:legacy w:legacy="1" w:legacySpace="0" w:legacyIndent="272"/>
        <w:lvlJc w:val="left"/>
        <w:rPr>
          <w:rFonts w:ascii="Times New Roman" w:hAnsi="Times New Roman" w:hint="default"/>
        </w:rPr>
      </w:lvl>
    </w:lvlOverride>
  </w:num>
  <w:num w:numId="3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5">
    <w:abstractNumId w:val="16"/>
  </w:num>
  <w:num w:numId="36">
    <w:abstractNumId w:val="2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735E"/>
    <w:rsid w:val="00011217"/>
    <w:rsid w:val="00011C4D"/>
    <w:rsid w:val="00015412"/>
    <w:rsid w:val="00023FB5"/>
    <w:rsid w:val="000276D7"/>
    <w:rsid w:val="00032A41"/>
    <w:rsid w:val="00036C1D"/>
    <w:rsid w:val="00037D2C"/>
    <w:rsid w:val="00043E91"/>
    <w:rsid w:val="00051BAE"/>
    <w:rsid w:val="00051C8D"/>
    <w:rsid w:val="00056366"/>
    <w:rsid w:val="00057913"/>
    <w:rsid w:val="00071673"/>
    <w:rsid w:val="00091205"/>
    <w:rsid w:val="000A0D98"/>
    <w:rsid w:val="000A2D7C"/>
    <w:rsid w:val="000A3D86"/>
    <w:rsid w:val="000B09BF"/>
    <w:rsid w:val="000B12A3"/>
    <w:rsid w:val="000B196C"/>
    <w:rsid w:val="000B27F2"/>
    <w:rsid w:val="000C0216"/>
    <w:rsid w:val="000C297A"/>
    <w:rsid w:val="000C32DE"/>
    <w:rsid w:val="000C5309"/>
    <w:rsid w:val="000D3976"/>
    <w:rsid w:val="000D62D4"/>
    <w:rsid w:val="000E074D"/>
    <w:rsid w:val="000E409B"/>
    <w:rsid w:val="000E674E"/>
    <w:rsid w:val="000E7332"/>
    <w:rsid w:val="000F399A"/>
    <w:rsid w:val="00106E60"/>
    <w:rsid w:val="00132774"/>
    <w:rsid w:val="00140653"/>
    <w:rsid w:val="00161A56"/>
    <w:rsid w:val="00162FBE"/>
    <w:rsid w:val="00164FD7"/>
    <w:rsid w:val="00171988"/>
    <w:rsid w:val="00172EF6"/>
    <w:rsid w:val="0017688C"/>
    <w:rsid w:val="001824E7"/>
    <w:rsid w:val="00192060"/>
    <w:rsid w:val="00194B32"/>
    <w:rsid w:val="00196CD4"/>
    <w:rsid w:val="00197355"/>
    <w:rsid w:val="0019738C"/>
    <w:rsid w:val="001A064B"/>
    <w:rsid w:val="001A38EE"/>
    <w:rsid w:val="001C4765"/>
    <w:rsid w:val="001E49C8"/>
    <w:rsid w:val="001F60C6"/>
    <w:rsid w:val="001F7303"/>
    <w:rsid w:val="00211F37"/>
    <w:rsid w:val="002157C7"/>
    <w:rsid w:val="00224F74"/>
    <w:rsid w:val="00246A56"/>
    <w:rsid w:val="00252500"/>
    <w:rsid w:val="00261352"/>
    <w:rsid w:val="00267E48"/>
    <w:rsid w:val="00270C0E"/>
    <w:rsid w:val="00274C1F"/>
    <w:rsid w:val="00274D76"/>
    <w:rsid w:val="00274EE1"/>
    <w:rsid w:val="002777BF"/>
    <w:rsid w:val="00290527"/>
    <w:rsid w:val="0029582E"/>
    <w:rsid w:val="00297C8E"/>
    <w:rsid w:val="002A2579"/>
    <w:rsid w:val="002B0A16"/>
    <w:rsid w:val="002B451E"/>
    <w:rsid w:val="002B5BE0"/>
    <w:rsid w:val="002C64EC"/>
    <w:rsid w:val="002D0E45"/>
    <w:rsid w:val="002D49DD"/>
    <w:rsid w:val="002E1751"/>
    <w:rsid w:val="002E6A0A"/>
    <w:rsid w:val="002E77EF"/>
    <w:rsid w:val="002F2F89"/>
    <w:rsid w:val="002F5E1D"/>
    <w:rsid w:val="00306779"/>
    <w:rsid w:val="003112DC"/>
    <w:rsid w:val="00312B05"/>
    <w:rsid w:val="003140AB"/>
    <w:rsid w:val="00317543"/>
    <w:rsid w:val="00333FF5"/>
    <w:rsid w:val="00337DD9"/>
    <w:rsid w:val="00350438"/>
    <w:rsid w:val="00356EDA"/>
    <w:rsid w:val="00357092"/>
    <w:rsid w:val="00363908"/>
    <w:rsid w:val="00375DDA"/>
    <w:rsid w:val="00380C5F"/>
    <w:rsid w:val="003818C4"/>
    <w:rsid w:val="0038201A"/>
    <w:rsid w:val="00392505"/>
    <w:rsid w:val="003A265A"/>
    <w:rsid w:val="003A30F3"/>
    <w:rsid w:val="003B546C"/>
    <w:rsid w:val="003B57F8"/>
    <w:rsid w:val="003B7ACE"/>
    <w:rsid w:val="003B7D94"/>
    <w:rsid w:val="003C5A91"/>
    <w:rsid w:val="003D031F"/>
    <w:rsid w:val="003D2EEA"/>
    <w:rsid w:val="003E0E69"/>
    <w:rsid w:val="003E1DAD"/>
    <w:rsid w:val="00407D86"/>
    <w:rsid w:val="00415EB9"/>
    <w:rsid w:val="00430388"/>
    <w:rsid w:val="00430CB3"/>
    <w:rsid w:val="004310B4"/>
    <w:rsid w:val="00434B82"/>
    <w:rsid w:val="00443B41"/>
    <w:rsid w:val="00462069"/>
    <w:rsid w:val="00465317"/>
    <w:rsid w:val="004678EF"/>
    <w:rsid w:val="0047035C"/>
    <w:rsid w:val="004763A3"/>
    <w:rsid w:val="00492B00"/>
    <w:rsid w:val="004A1403"/>
    <w:rsid w:val="004B0F8D"/>
    <w:rsid w:val="004B700C"/>
    <w:rsid w:val="004C1418"/>
    <w:rsid w:val="004C16E8"/>
    <w:rsid w:val="004C7232"/>
    <w:rsid w:val="004E3A22"/>
    <w:rsid w:val="004E536D"/>
    <w:rsid w:val="004E767B"/>
    <w:rsid w:val="004F20B9"/>
    <w:rsid w:val="00502E31"/>
    <w:rsid w:val="005036E4"/>
    <w:rsid w:val="0051125A"/>
    <w:rsid w:val="00511428"/>
    <w:rsid w:val="0051352B"/>
    <w:rsid w:val="0051482D"/>
    <w:rsid w:val="00514F16"/>
    <w:rsid w:val="00516C99"/>
    <w:rsid w:val="00522702"/>
    <w:rsid w:val="00530F3F"/>
    <w:rsid w:val="00534FE6"/>
    <w:rsid w:val="00540919"/>
    <w:rsid w:val="00547FB4"/>
    <w:rsid w:val="00553E6E"/>
    <w:rsid w:val="005564D4"/>
    <w:rsid w:val="00557132"/>
    <w:rsid w:val="005743FF"/>
    <w:rsid w:val="005770FD"/>
    <w:rsid w:val="0059018A"/>
    <w:rsid w:val="00594163"/>
    <w:rsid w:val="005964CF"/>
    <w:rsid w:val="005A15E7"/>
    <w:rsid w:val="005A56E2"/>
    <w:rsid w:val="005B00A0"/>
    <w:rsid w:val="005B10B3"/>
    <w:rsid w:val="005C1DD5"/>
    <w:rsid w:val="005D30FC"/>
    <w:rsid w:val="005D6A67"/>
    <w:rsid w:val="005F0A7B"/>
    <w:rsid w:val="00601DC8"/>
    <w:rsid w:val="00603BBD"/>
    <w:rsid w:val="00604B1D"/>
    <w:rsid w:val="006059E9"/>
    <w:rsid w:val="00611C28"/>
    <w:rsid w:val="0061206A"/>
    <w:rsid w:val="00614BE1"/>
    <w:rsid w:val="00615E6F"/>
    <w:rsid w:val="00620966"/>
    <w:rsid w:val="00623886"/>
    <w:rsid w:val="00626F00"/>
    <w:rsid w:val="00633AF3"/>
    <w:rsid w:val="00634E0F"/>
    <w:rsid w:val="006434A8"/>
    <w:rsid w:val="00645F14"/>
    <w:rsid w:val="00654CF8"/>
    <w:rsid w:val="00665B87"/>
    <w:rsid w:val="00667440"/>
    <w:rsid w:val="00672BBF"/>
    <w:rsid w:val="006765F1"/>
    <w:rsid w:val="00693332"/>
    <w:rsid w:val="00697B7B"/>
    <w:rsid w:val="006A6876"/>
    <w:rsid w:val="006A77E1"/>
    <w:rsid w:val="006B0081"/>
    <w:rsid w:val="006B120B"/>
    <w:rsid w:val="006B38DD"/>
    <w:rsid w:val="006B6097"/>
    <w:rsid w:val="006B75D3"/>
    <w:rsid w:val="006C0508"/>
    <w:rsid w:val="006C3A27"/>
    <w:rsid w:val="006C693F"/>
    <w:rsid w:val="006C7CD4"/>
    <w:rsid w:val="006D0E72"/>
    <w:rsid w:val="006D6CAF"/>
    <w:rsid w:val="006E020E"/>
    <w:rsid w:val="006E08D7"/>
    <w:rsid w:val="0070056B"/>
    <w:rsid w:val="0070468A"/>
    <w:rsid w:val="00724732"/>
    <w:rsid w:val="00731D30"/>
    <w:rsid w:val="007364B1"/>
    <w:rsid w:val="00741682"/>
    <w:rsid w:val="007545D9"/>
    <w:rsid w:val="0075540E"/>
    <w:rsid w:val="007746A6"/>
    <w:rsid w:val="00780356"/>
    <w:rsid w:val="00781A3B"/>
    <w:rsid w:val="0078303C"/>
    <w:rsid w:val="00790125"/>
    <w:rsid w:val="00790451"/>
    <w:rsid w:val="007919E4"/>
    <w:rsid w:val="00794E26"/>
    <w:rsid w:val="007A09E1"/>
    <w:rsid w:val="007A7FFA"/>
    <w:rsid w:val="007B384D"/>
    <w:rsid w:val="007C5FCD"/>
    <w:rsid w:val="007D3944"/>
    <w:rsid w:val="007D453F"/>
    <w:rsid w:val="007D76BE"/>
    <w:rsid w:val="007E4643"/>
    <w:rsid w:val="007E6301"/>
    <w:rsid w:val="007F449E"/>
    <w:rsid w:val="008031B2"/>
    <w:rsid w:val="008102C5"/>
    <w:rsid w:val="00816566"/>
    <w:rsid w:val="00817F62"/>
    <w:rsid w:val="008241AD"/>
    <w:rsid w:val="008465D5"/>
    <w:rsid w:val="00852077"/>
    <w:rsid w:val="0086261F"/>
    <w:rsid w:val="00874AF6"/>
    <w:rsid w:val="008833FB"/>
    <w:rsid w:val="00893545"/>
    <w:rsid w:val="008936CA"/>
    <w:rsid w:val="00893C1C"/>
    <w:rsid w:val="00897D3B"/>
    <w:rsid w:val="008A2611"/>
    <w:rsid w:val="008A5E9F"/>
    <w:rsid w:val="008B12DB"/>
    <w:rsid w:val="008B7B01"/>
    <w:rsid w:val="008C1F93"/>
    <w:rsid w:val="008C3B2E"/>
    <w:rsid w:val="008C4DE7"/>
    <w:rsid w:val="008D4317"/>
    <w:rsid w:val="008D5639"/>
    <w:rsid w:val="008E67C3"/>
    <w:rsid w:val="008F43FC"/>
    <w:rsid w:val="009025B8"/>
    <w:rsid w:val="00914981"/>
    <w:rsid w:val="0091523D"/>
    <w:rsid w:val="009403E1"/>
    <w:rsid w:val="00954C30"/>
    <w:rsid w:val="009569FA"/>
    <w:rsid w:val="00956B17"/>
    <w:rsid w:val="00972030"/>
    <w:rsid w:val="00972E20"/>
    <w:rsid w:val="00974A94"/>
    <w:rsid w:val="00974C43"/>
    <w:rsid w:val="00975911"/>
    <w:rsid w:val="00980B08"/>
    <w:rsid w:val="00982E3C"/>
    <w:rsid w:val="00982F4D"/>
    <w:rsid w:val="00983CDA"/>
    <w:rsid w:val="00991405"/>
    <w:rsid w:val="009B129C"/>
    <w:rsid w:val="009B6105"/>
    <w:rsid w:val="009C2D9F"/>
    <w:rsid w:val="009C4B9F"/>
    <w:rsid w:val="009C5B6B"/>
    <w:rsid w:val="009C72C6"/>
    <w:rsid w:val="009E5DC8"/>
    <w:rsid w:val="009F1DB7"/>
    <w:rsid w:val="009F4CFA"/>
    <w:rsid w:val="00A01B7B"/>
    <w:rsid w:val="00A03D55"/>
    <w:rsid w:val="00A11A62"/>
    <w:rsid w:val="00A1354A"/>
    <w:rsid w:val="00A21D28"/>
    <w:rsid w:val="00A25F5F"/>
    <w:rsid w:val="00A52430"/>
    <w:rsid w:val="00A67990"/>
    <w:rsid w:val="00A861C0"/>
    <w:rsid w:val="00A910DB"/>
    <w:rsid w:val="00A92389"/>
    <w:rsid w:val="00A95360"/>
    <w:rsid w:val="00A96A69"/>
    <w:rsid w:val="00AA1BB7"/>
    <w:rsid w:val="00AA63D7"/>
    <w:rsid w:val="00AC0E74"/>
    <w:rsid w:val="00AC3D44"/>
    <w:rsid w:val="00AC5E78"/>
    <w:rsid w:val="00AC7C4D"/>
    <w:rsid w:val="00AD08D7"/>
    <w:rsid w:val="00AD729B"/>
    <w:rsid w:val="00AE1C66"/>
    <w:rsid w:val="00AE20F0"/>
    <w:rsid w:val="00AE2CA3"/>
    <w:rsid w:val="00AF088B"/>
    <w:rsid w:val="00AF4F97"/>
    <w:rsid w:val="00B02B70"/>
    <w:rsid w:val="00B048CF"/>
    <w:rsid w:val="00B04E29"/>
    <w:rsid w:val="00B13BEC"/>
    <w:rsid w:val="00B14251"/>
    <w:rsid w:val="00B20927"/>
    <w:rsid w:val="00B22218"/>
    <w:rsid w:val="00B33C64"/>
    <w:rsid w:val="00B51BC4"/>
    <w:rsid w:val="00B61C7D"/>
    <w:rsid w:val="00B724D3"/>
    <w:rsid w:val="00B825A5"/>
    <w:rsid w:val="00B85302"/>
    <w:rsid w:val="00B86F4E"/>
    <w:rsid w:val="00B9011E"/>
    <w:rsid w:val="00B93F85"/>
    <w:rsid w:val="00BB1A72"/>
    <w:rsid w:val="00BB1B33"/>
    <w:rsid w:val="00BB6861"/>
    <w:rsid w:val="00BC089B"/>
    <w:rsid w:val="00BC2074"/>
    <w:rsid w:val="00BE4DE2"/>
    <w:rsid w:val="00BF2F8F"/>
    <w:rsid w:val="00C0191A"/>
    <w:rsid w:val="00C01A14"/>
    <w:rsid w:val="00C16F85"/>
    <w:rsid w:val="00C4546D"/>
    <w:rsid w:val="00C515FC"/>
    <w:rsid w:val="00C53B89"/>
    <w:rsid w:val="00C63658"/>
    <w:rsid w:val="00C653B0"/>
    <w:rsid w:val="00C65733"/>
    <w:rsid w:val="00C66C68"/>
    <w:rsid w:val="00C8140E"/>
    <w:rsid w:val="00C85499"/>
    <w:rsid w:val="00C9318A"/>
    <w:rsid w:val="00CA0A76"/>
    <w:rsid w:val="00CA0B50"/>
    <w:rsid w:val="00CB4E9B"/>
    <w:rsid w:val="00CB5A1F"/>
    <w:rsid w:val="00CB6533"/>
    <w:rsid w:val="00CB72D5"/>
    <w:rsid w:val="00CC1F88"/>
    <w:rsid w:val="00CC4714"/>
    <w:rsid w:val="00CE1FCB"/>
    <w:rsid w:val="00CE2574"/>
    <w:rsid w:val="00CF6364"/>
    <w:rsid w:val="00D00CB6"/>
    <w:rsid w:val="00D101FB"/>
    <w:rsid w:val="00D10DC2"/>
    <w:rsid w:val="00D11EA5"/>
    <w:rsid w:val="00D25BF9"/>
    <w:rsid w:val="00D26B47"/>
    <w:rsid w:val="00D27726"/>
    <w:rsid w:val="00D307D0"/>
    <w:rsid w:val="00D40DCE"/>
    <w:rsid w:val="00D459BC"/>
    <w:rsid w:val="00D46267"/>
    <w:rsid w:val="00D6278F"/>
    <w:rsid w:val="00D75A1C"/>
    <w:rsid w:val="00D765C8"/>
    <w:rsid w:val="00D76E62"/>
    <w:rsid w:val="00D8099A"/>
    <w:rsid w:val="00D877BB"/>
    <w:rsid w:val="00D90EAF"/>
    <w:rsid w:val="00D92C6A"/>
    <w:rsid w:val="00DA509B"/>
    <w:rsid w:val="00DB1DBC"/>
    <w:rsid w:val="00DC0269"/>
    <w:rsid w:val="00DC562E"/>
    <w:rsid w:val="00DD23E4"/>
    <w:rsid w:val="00DE17DB"/>
    <w:rsid w:val="00DE4121"/>
    <w:rsid w:val="00DE6734"/>
    <w:rsid w:val="00DE6EAF"/>
    <w:rsid w:val="00DE7B25"/>
    <w:rsid w:val="00DF6091"/>
    <w:rsid w:val="00E0063C"/>
    <w:rsid w:val="00E173F2"/>
    <w:rsid w:val="00E33304"/>
    <w:rsid w:val="00E35C95"/>
    <w:rsid w:val="00E74716"/>
    <w:rsid w:val="00E77CE6"/>
    <w:rsid w:val="00E918DC"/>
    <w:rsid w:val="00EA3E37"/>
    <w:rsid w:val="00EC457E"/>
    <w:rsid w:val="00EC58FB"/>
    <w:rsid w:val="00ED22BD"/>
    <w:rsid w:val="00EE2CE6"/>
    <w:rsid w:val="00EF1F4F"/>
    <w:rsid w:val="00F14200"/>
    <w:rsid w:val="00F14E2D"/>
    <w:rsid w:val="00F1545F"/>
    <w:rsid w:val="00F175B4"/>
    <w:rsid w:val="00F17C18"/>
    <w:rsid w:val="00F207EA"/>
    <w:rsid w:val="00F2352C"/>
    <w:rsid w:val="00F268A9"/>
    <w:rsid w:val="00F35AB4"/>
    <w:rsid w:val="00F371A8"/>
    <w:rsid w:val="00F41596"/>
    <w:rsid w:val="00F43D4F"/>
    <w:rsid w:val="00F45226"/>
    <w:rsid w:val="00F504C1"/>
    <w:rsid w:val="00F566A8"/>
    <w:rsid w:val="00F65AF6"/>
    <w:rsid w:val="00F72D9D"/>
    <w:rsid w:val="00F7526F"/>
    <w:rsid w:val="00F763BA"/>
    <w:rsid w:val="00F92CFC"/>
    <w:rsid w:val="00F93CDC"/>
    <w:rsid w:val="00F94BDA"/>
    <w:rsid w:val="00FA1DE5"/>
    <w:rsid w:val="00FA3B96"/>
    <w:rsid w:val="00FA6CF2"/>
    <w:rsid w:val="00FA79EE"/>
    <w:rsid w:val="00FB0349"/>
    <w:rsid w:val="00FC32FE"/>
    <w:rsid w:val="00FC5409"/>
    <w:rsid w:val="00FD78A5"/>
    <w:rsid w:val="00FE58A4"/>
    <w:rsid w:val="00FE69B2"/>
    <w:rsid w:val="00FF25E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C74D7D2D-63AB-4371-85AE-659975E8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BF"/>
    <w:rPr>
      <w:sz w:val="26"/>
    </w:rPr>
  </w:style>
  <w:style w:type="paragraph" w:styleId="1">
    <w:name w:val="heading 1"/>
    <w:basedOn w:val="a"/>
    <w:next w:val="a"/>
    <w:link w:val="10"/>
    <w:uiPriority w:val="99"/>
    <w:qFormat/>
    <w:locked/>
    <w:rsid w:val="00224F74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AF4F97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5">
    <w:name w:val="heading 5"/>
    <w:basedOn w:val="a"/>
    <w:next w:val="a"/>
    <w:link w:val="50"/>
    <w:uiPriority w:val="99"/>
    <w:qFormat/>
    <w:rsid w:val="00EE2CE6"/>
    <w:pPr>
      <w:keepNext/>
      <w:tabs>
        <w:tab w:val="left" w:pos="1640"/>
      </w:tabs>
      <w:jc w:val="center"/>
      <w:outlineLvl w:val="4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B00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F4F97"/>
    <w:rPr>
      <w:rFonts w:ascii="Cambria" w:hAnsi="Cambria" w:cs="Times New Roman"/>
      <w:b/>
      <w:bCs/>
      <w:snapToGrid w:val="0"/>
      <w:color w:val="4F81BD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EE2CE6"/>
    <w:rPr>
      <w:rFonts w:cs="Times New Roman"/>
      <w:b/>
      <w:sz w:val="24"/>
    </w:rPr>
  </w:style>
  <w:style w:type="character" w:styleId="a3">
    <w:name w:val="Strong"/>
    <w:uiPriority w:val="99"/>
    <w:qFormat/>
    <w:rsid w:val="00672BBF"/>
    <w:rPr>
      <w:rFonts w:cs="Times New Roman"/>
      <w:b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rsid w:val="00D101FB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Знак"/>
    <w:basedOn w:val="a"/>
    <w:autoRedefine/>
    <w:uiPriority w:val="99"/>
    <w:rsid w:val="00B9011E"/>
    <w:pPr>
      <w:spacing w:after="160" w:line="240" w:lineRule="exact"/>
    </w:pPr>
    <w:rPr>
      <w:sz w:val="28"/>
      <w:lang w:val="en-US" w:eastAsia="en-US"/>
    </w:rPr>
  </w:style>
  <w:style w:type="paragraph" w:styleId="a6">
    <w:name w:val="header"/>
    <w:basedOn w:val="a"/>
    <w:link w:val="a7"/>
    <w:uiPriority w:val="99"/>
    <w:rsid w:val="00F94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983CDA"/>
    <w:rPr>
      <w:rFonts w:cs="Times New Roman"/>
      <w:sz w:val="20"/>
      <w:szCs w:val="20"/>
    </w:rPr>
  </w:style>
  <w:style w:type="character" w:styleId="a8">
    <w:name w:val="page number"/>
    <w:uiPriority w:val="99"/>
    <w:rsid w:val="00F94BDA"/>
    <w:rPr>
      <w:rFonts w:cs="Times New Roman"/>
    </w:rPr>
  </w:style>
  <w:style w:type="character" w:styleId="a9">
    <w:name w:val="Hyperlink"/>
    <w:uiPriority w:val="99"/>
    <w:rsid w:val="00ED22BD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B38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83CDA"/>
    <w:rPr>
      <w:rFonts w:cs="Times New Roman"/>
      <w:sz w:val="2"/>
    </w:rPr>
  </w:style>
  <w:style w:type="character" w:styleId="ac">
    <w:name w:val="annotation reference"/>
    <w:uiPriority w:val="99"/>
    <w:rsid w:val="000A3D86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0A3D86"/>
    <w:rPr>
      <w:sz w:val="20"/>
    </w:rPr>
  </w:style>
  <w:style w:type="character" w:customStyle="1" w:styleId="ae">
    <w:name w:val="Текст примечания Знак"/>
    <w:link w:val="ad"/>
    <w:uiPriority w:val="99"/>
    <w:locked/>
    <w:rsid w:val="000A3D86"/>
    <w:rPr>
      <w:rFonts w:cs="Times New Roman"/>
      <w:snapToGrid w:val="0"/>
    </w:rPr>
  </w:style>
  <w:style w:type="paragraph" w:styleId="af">
    <w:name w:val="annotation subject"/>
    <w:basedOn w:val="ad"/>
    <w:next w:val="ad"/>
    <w:link w:val="af0"/>
    <w:uiPriority w:val="99"/>
    <w:rsid w:val="000A3D86"/>
    <w:rPr>
      <w:b/>
      <w:bCs/>
    </w:rPr>
  </w:style>
  <w:style w:type="character" w:customStyle="1" w:styleId="af0">
    <w:name w:val="Тема примечания Знак"/>
    <w:link w:val="af"/>
    <w:uiPriority w:val="99"/>
    <w:locked/>
    <w:rsid w:val="000A3D86"/>
    <w:rPr>
      <w:rFonts w:cs="Times New Roman"/>
      <w:b/>
      <w:bCs/>
      <w:snapToGrid w:val="0"/>
    </w:rPr>
  </w:style>
  <w:style w:type="paragraph" w:styleId="af1">
    <w:name w:val="Body Text Indent"/>
    <w:basedOn w:val="a"/>
    <w:link w:val="af2"/>
    <w:uiPriority w:val="99"/>
    <w:rsid w:val="00380C5F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link w:val="af1"/>
    <w:uiPriority w:val="99"/>
    <w:locked/>
    <w:rsid w:val="00380C5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0C32D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C32DE"/>
    <w:rPr>
      <w:rFonts w:cs="Times New Roman"/>
      <w:snapToGrid w:val="0"/>
      <w:sz w:val="26"/>
    </w:rPr>
  </w:style>
  <w:style w:type="paragraph" w:customStyle="1" w:styleId="ConsNormal">
    <w:name w:val="ConsNormal"/>
    <w:link w:val="ConsNormal0"/>
    <w:uiPriority w:val="99"/>
    <w:rsid w:val="00224F74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styleId="3">
    <w:name w:val="Body Text Indent 3"/>
    <w:basedOn w:val="a"/>
    <w:link w:val="30"/>
    <w:uiPriority w:val="99"/>
    <w:rsid w:val="00224F74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6B0081"/>
    <w:rPr>
      <w:rFonts w:cs="Times New Roman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24F7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23">
    <w:name w:val="Body Text Indent 2"/>
    <w:basedOn w:val="a"/>
    <w:link w:val="24"/>
    <w:uiPriority w:val="99"/>
    <w:rsid w:val="00224F74"/>
    <w:pPr>
      <w:ind w:firstLine="709"/>
      <w:jc w:val="both"/>
    </w:pPr>
    <w:rPr>
      <w:b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6B0081"/>
    <w:rPr>
      <w:rFonts w:cs="Times New Roman"/>
      <w:sz w:val="20"/>
      <w:szCs w:val="20"/>
    </w:rPr>
  </w:style>
  <w:style w:type="paragraph" w:styleId="af3">
    <w:name w:val="Body Text"/>
    <w:basedOn w:val="a"/>
    <w:link w:val="af4"/>
    <w:uiPriority w:val="99"/>
    <w:rsid w:val="00224F74"/>
    <w:pPr>
      <w:spacing w:after="120"/>
    </w:pPr>
    <w:rPr>
      <w:sz w:val="24"/>
    </w:rPr>
  </w:style>
  <w:style w:type="character" w:customStyle="1" w:styleId="BodyTextChar">
    <w:name w:val="Body Text Char"/>
    <w:uiPriority w:val="99"/>
    <w:semiHidden/>
    <w:locked/>
    <w:rsid w:val="006B0081"/>
    <w:rPr>
      <w:rFonts w:cs="Times New Roman"/>
      <w:sz w:val="20"/>
      <w:szCs w:val="20"/>
    </w:rPr>
  </w:style>
  <w:style w:type="table" w:styleId="af5">
    <w:name w:val="Table Grid"/>
    <w:basedOn w:val="a1"/>
    <w:uiPriority w:val="99"/>
    <w:locked/>
    <w:rsid w:val="0022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нак Знак1"/>
    <w:uiPriority w:val="99"/>
    <w:semiHidden/>
    <w:rsid w:val="00224F74"/>
    <w:rPr>
      <w:rFonts w:ascii="Tahoma" w:hAnsi="Tahoma"/>
      <w:sz w:val="16"/>
    </w:rPr>
  </w:style>
  <w:style w:type="paragraph" w:styleId="af6">
    <w:name w:val="caption"/>
    <w:basedOn w:val="a"/>
    <w:next w:val="a"/>
    <w:uiPriority w:val="99"/>
    <w:qFormat/>
    <w:locked/>
    <w:rsid w:val="00224F74"/>
    <w:pPr>
      <w:jc w:val="center"/>
    </w:pPr>
    <w:rPr>
      <w:i/>
      <w:sz w:val="36"/>
    </w:rPr>
  </w:style>
  <w:style w:type="paragraph" w:customStyle="1" w:styleId="Style5">
    <w:name w:val="Style5"/>
    <w:basedOn w:val="a"/>
    <w:uiPriority w:val="99"/>
    <w:rsid w:val="00224F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24F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224F7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uiPriority w:val="99"/>
    <w:rsid w:val="00224F74"/>
    <w:rPr>
      <w:rFonts w:ascii="Times New Roman" w:hAnsi="Times New Roman"/>
      <w:sz w:val="22"/>
    </w:rPr>
  </w:style>
  <w:style w:type="paragraph" w:styleId="af7">
    <w:name w:val="Block Text"/>
    <w:basedOn w:val="a"/>
    <w:uiPriority w:val="99"/>
    <w:rsid w:val="00224F74"/>
    <w:pPr>
      <w:ind w:left="142" w:right="75"/>
    </w:pPr>
    <w:rPr>
      <w:sz w:val="24"/>
    </w:rPr>
  </w:style>
  <w:style w:type="paragraph" w:customStyle="1" w:styleId="12">
    <w:name w:val="Абзац списка1"/>
    <w:basedOn w:val="a"/>
    <w:uiPriority w:val="99"/>
    <w:rsid w:val="00224F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 Знак Знак Знак Знак Знак Знак Знак Знак Знак Знак Знак Знак1 Знак Знак Знак Знак"/>
    <w:basedOn w:val="a"/>
    <w:autoRedefine/>
    <w:uiPriority w:val="99"/>
    <w:rsid w:val="00224F74"/>
    <w:pPr>
      <w:spacing w:after="160" w:line="240" w:lineRule="exact"/>
    </w:pPr>
    <w:rPr>
      <w:sz w:val="28"/>
      <w:lang w:val="en-US" w:eastAsia="en-US"/>
    </w:rPr>
  </w:style>
  <w:style w:type="character" w:customStyle="1" w:styleId="FontStyle186">
    <w:name w:val="Font Style186"/>
    <w:uiPriority w:val="99"/>
    <w:rsid w:val="00224F74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224F74"/>
    <w:rPr>
      <w:rFonts w:ascii="Times New Roman" w:hAnsi="Times New Roman"/>
      <w:sz w:val="26"/>
    </w:rPr>
  </w:style>
  <w:style w:type="character" w:customStyle="1" w:styleId="mw-headline">
    <w:name w:val="mw-headline"/>
    <w:uiPriority w:val="99"/>
    <w:rsid w:val="00224F74"/>
  </w:style>
  <w:style w:type="paragraph" w:customStyle="1" w:styleId="14">
    <w:name w:val="Знак1"/>
    <w:basedOn w:val="a"/>
    <w:autoRedefine/>
    <w:uiPriority w:val="99"/>
    <w:rsid w:val="00224F74"/>
    <w:pPr>
      <w:spacing w:after="160" w:line="240" w:lineRule="exact"/>
    </w:pPr>
    <w:rPr>
      <w:sz w:val="28"/>
      <w:lang w:val="en-US" w:eastAsia="en-US"/>
    </w:rPr>
  </w:style>
  <w:style w:type="character" w:customStyle="1" w:styleId="10">
    <w:name w:val="Заголовок 1 Знак"/>
    <w:link w:val="1"/>
    <w:uiPriority w:val="99"/>
    <w:locked/>
    <w:rsid w:val="00224F74"/>
    <w:rPr>
      <w:rFonts w:ascii="Cambria" w:hAnsi="Cambria"/>
      <w:b/>
      <w:snapToGrid w:val="0"/>
      <w:kern w:val="32"/>
      <w:sz w:val="32"/>
    </w:rPr>
  </w:style>
  <w:style w:type="paragraph" w:styleId="af8">
    <w:name w:val="footer"/>
    <w:basedOn w:val="a"/>
    <w:link w:val="af9"/>
    <w:uiPriority w:val="99"/>
    <w:rsid w:val="00224F74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6B0081"/>
    <w:rPr>
      <w:rFonts w:cs="Times New Roman"/>
      <w:sz w:val="20"/>
      <w:szCs w:val="20"/>
    </w:rPr>
  </w:style>
  <w:style w:type="character" w:customStyle="1" w:styleId="af9">
    <w:name w:val="Нижний колонтитул Знак"/>
    <w:link w:val="af8"/>
    <w:uiPriority w:val="99"/>
    <w:locked/>
    <w:rsid w:val="00224F74"/>
    <w:rPr>
      <w:snapToGrid w:val="0"/>
      <w:sz w:val="26"/>
    </w:rPr>
  </w:style>
  <w:style w:type="character" w:customStyle="1" w:styleId="25">
    <w:name w:val="Знак Знак2"/>
    <w:uiPriority w:val="99"/>
    <w:rsid w:val="00224F74"/>
    <w:rPr>
      <w:sz w:val="26"/>
    </w:rPr>
  </w:style>
  <w:style w:type="character" w:customStyle="1" w:styleId="FontStyle20">
    <w:name w:val="Font Style20"/>
    <w:uiPriority w:val="99"/>
    <w:rsid w:val="00224F74"/>
    <w:rPr>
      <w:rFonts w:ascii="Times New Roman" w:hAnsi="Times New Roman"/>
      <w:sz w:val="22"/>
    </w:rPr>
  </w:style>
  <w:style w:type="character" w:customStyle="1" w:styleId="af4">
    <w:name w:val="Основной текст Знак"/>
    <w:link w:val="af3"/>
    <w:uiPriority w:val="99"/>
    <w:locked/>
    <w:rsid w:val="00224F74"/>
    <w:rPr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224F74"/>
    <w:rPr>
      <w:rFonts w:ascii="Arial" w:hAnsi="Arial"/>
      <w:sz w:val="22"/>
      <w:lang w:val="ru-RU" w:eastAsia="ru-RU"/>
    </w:rPr>
  </w:style>
  <w:style w:type="character" w:customStyle="1" w:styleId="ConsNormal0">
    <w:name w:val="ConsNormal Знак"/>
    <w:link w:val="ConsNormal"/>
    <w:uiPriority w:val="99"/>
    <w:locked/>
    <w:rsid w:val="00224F74"/>
    <w:rPr>
      <w:rFonts w:ascii="Arial" w:hAnsi="Arial"/>
      <w:sz w:val="22"/>
      <w:lang w:val="ru-RU" w:eastAsia="ru-RU"/>
    </w:rPr>
  </w:style>
  <w:style w:type="paragraph" w:customStyle="1" w:styleId="Style4">
    <w:name w:val="Style4"/>
    <w:basedOn w:val="a"/>
    <w:uiPriority w:val="99"/>
    <w:rsid w:val="00224F74"/>
    <w:pPr>
      <w:widowControl w:val="0"/>
      <w:autoSpaceDE w:val="0"/>
      <w:autoSpaceDN w:val="0"/>
      <w:adjustRightInd w:val="0"/>
      <w:spacing w:line="272" w:lineRule="exact"/>
      <w:ind w:firstLine="709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224F7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24F7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224F74"/>
    <w:pPr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6">
    <w:name w:val="Font Style26"/>
    <w:uiPriority w:val="99"/>
    <w:rsid w:val="00224F74"/>
    <w:rPr>
      <w:rFonts w:ascii="Times New Roman" w:hAnsi="Times New Roman"/>
      <w:sz w:val="22"/>
    </w:rPr>
  </w:style>
  <w:style w:type="character" w:customStyle="1" w:styleId="FontStyle28">
    <w:name w:val="Font Style28"/>
    <w:uiPriority w:val="99"/>
    <w:rsid w:val="00224F74"/>
    <w:rPr>
      <w:rFonts w:ascii="Times New Roman" w:hAnsi="Times New Roman"/>
      <w:spacing w:val="-1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GEG</dc:creator>
  <cp:keywords/>
  <dc:description/>
  <cp:lastModifiedBy>Лещёва Юлия Алексеевна</cp:lastModifiedBy>
  <cp:revision>2</cp:revision>
  <cp:lastPrinted>2019-10-17T08:29:00Z</cp:lastPrinted>
  <dcterms:created xsi:type="dcterms:W3CDTF">2020-08-12T12:55:00Z</dcterms:created>
  <dcterms:modified xsi:type="dcterms:W3CDTF">2020-08-12T12:55:00Z</dcterms:modified>
</cp:coreProperties>
</file>