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88"/>
      </w:tblGrid>
      <w:tr w:rsidR="00000D3C" w:rsidRPr="00000D3C" w:rsidTr="00000D3C">
        <w:trPr>
          <w:tblCellSpacing w:w="15" w:type="dxa"/>
        </w:trPr>
        <w:tc>
          <w:tcPr>
            <w:tcW w:w="0" w:type="auto"/>
            <w:vAlign w:val="center"/>
            <w:hideMark/>
          </w:tcPr>
          <w:p w:rsidR="00000D3C" w:rsidRPr="00000D3C" w:rsidRDefault="00000D3C" w:rsidP="00000D3C">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000D3C">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000D3C" w:rsidRPr="00000D3C" w:rsidRDefault="00000D3C" w:rsidP="00000D3C">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92"/>
        <w:gridCol w:w="2049"/>
        <w:gridCol w:w="2147"/>
      </w:tblGrid>
      <w:tr w:rsidR="00000D3C" w:rsidRPr="00000D3C" w:rsidTr="00BE66A4">
        <w:trPr>
          <w:tblCellSpacing w:w="15" w:type="dxa"/>
        </w:trPr>
        <w:tc>
          <w:tcPr>
            <w:tcW w:w="3645" w:type="pct"/>
            <w:vMerge w:val="restar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655" w:type="pct"/>
            <w:vMerge w:val="restart"/>
            <w:tcMar>
              <w:top w:w="15" w:type="dxa"/>
              <w:left w:w="225" w:type="dxa"/>
              <w:bottom w:w="15" w:type="dxa"/>
              <w:right w:w="15" w:type="dxa"/>
            </w:tcMar>
            <w:vAlign w:val="bottom"/>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Коды</w:t>
            </w:r>
          </w:p>
        </w:tc>
      </w:tr>
      <w:tr w:rsidR="00000D3C" w:rsidRPr="00000D3C" w:rsidTr="00BE66A4">
        <w:trPr>
          <w:tblCellSpacing w:w="15" w:type="dxa"/>
        </w:trPr>
        <w:tc>
          <w:tcPr>
            <w:tcW w:w="3645"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r w:rsidR="00000D3C" w:rsidRPr="00000D3C" w:rsidTr="00BE66A4">
        <w:trPr>
          <w:tblCellSpacing w:w="15" w:type="dxa"/>
        </w:trPr>
        <w:tc>
          <w:tcPr>
            <w:tcW w:w="3645"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55" w:type="pct"/>
            <w:tcMar>
              <w:top w:w="15" w:type="dxa"/>
              <w:left w:w="225" w:type="dxa"/>
              <w:bottom w:w="15" w:type="dxa"/>
              <w:right w:w="75" w:type="dxa"/>
            </w:tcMar>
            <w:vAlign w:val="center"/>
            <w:hideMark/>
          </w:tcPr>
          <w:p w:rsidR="00000D3C" w:rsidRPr="00000D3C" w:rsidRDefault="00000D3C" w:rsidP="00000D3C">
            <w:pPr>
              <w:spacing w:after="0" w:line="240" w:lineRule="auto"/>
              <w:jc w:val="right"/>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ИНН</w:t>
            </w:r>
          </w:p>
        </w:tc>
        <w:tc>
          <w:tcPr>
            <w:tcW w:w="661"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7707830457</w:t>
            </w:r>
          </w:p>
        </w:tc>
      </w:tr>
      <w:tr w:rsidR="00000D3C" w:rsidRPr="00000D3C" w:rsidTr="00BE66A4">
        <w:trPr>
          <w:tblCellSpacing w:w="15" w:type="dxa"/>
        </w:trPr>
        <w:tc>
          <w:tcPr>
            <w:tcW w:w="3645" w:type="pct"/>
            <w:tcBorders>
              <w:bottom w:val="single" w:sz="6" w:space="0" w:color="000000"/>
            </w:tcBorders>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655" w:type="pct"/>
            <w:tcMar>
              <w:top w:w="15" w:type="dxa"/>
              <w:left w:w="225" w:type="dxa"/>
              <w:bottom w:w="15" w:type="dxa"/>
              <w:right w:w="75" w:type="dxa"/>
            </w:tcMar>
            <w:vAlign w:val="center"/>
            <w:hideMark/>
          </w:tcPr>
          <w:p w:rsidR="00000D3C" w:rsidRPr="00000D3C" w:rsidRDefault="00000D3C" w:rsidP="00000D3C">
            <w:pPr>
              <w:spacing w:after="0" w:line="240" w:lineRule="auto"/>
              <w:jc w:val="right"/>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КПП</w:t>
            </w:r>
          </w:p>
        </w:tc>
        <w:tc>
          <w:tcPr>
            <w:tcW w:w="661"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910201001</w:t>
            </w:r>
          </w:p>
        </w:tc>
      </w:tr>
      <w:tr w:rsidR="00000D3C" w:rsidRPr="00000D3C" w:rsidTr="00BE66A4">
        <w:trPr>
          <w:tblCellSpacing w:w="15" w:type="dxa"/>
        </w:trPr>
        <w:tc>
          <w:tcPr>
            <w:tcW w:w="3645"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Организационно-правовая форма и форма собственности</w:t>
            </w:r>
          </w:p>
        </w:tc>
        <w:tc>
          <w:tcPr>
            <w:tcW w:w="655" w:type="pct"/>
            <w:vMerge w:val="restart"/>
            <w:tcMar>
              <w:top w:w="15" w:type="dxa"/>
              <w:left w:w="225" w:type="dxa"/>
              <w:bottom w:w="15" w:type="dxa"/>
              <w:right w:w="75" w:type="dxa"/>
            </w:tcMar>
            <w:vAlign w:val="center"/>
            <w:hideMark/>
          </w:tcPr>
          <w:p w:rsidR="00000D3C" w:rsidRPr="00000D3C" w:rsidRDefault="00000D3C" w:rsidP="00000D3C">
            <w:pPr>
              <w:spacing w:after="0" w:line="240" w:lineRule="auto"/>
              <w:jc w:val="right"/>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по ОКОПФ</w:t>
            </w:r>
          </w:p>
        </w:tc>
        <w:tc>
          <w:tcPr>
            <w:tcW w:w="661" w:type="pct"/>
            <w:vMerge w:val="restar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75104</w:t>
            </w:r>
          </w:p>
        </w:tc>
      </w:tr>
      <w:tr w:rsidR="00000D3C" w:rsidRPr="00000D3C" w:rsidTr="00BE66A4">
        <w:trPr>
          <w:tblCellSpacing w:w="15" w:type="dxa"/>
        </w:trPr>
        <w:tc>
          <w:tcPr>
            <w:tcW w:w="3645" w:type="pct"/>
            <w:tcBorders>
              <w:bottom w:val="single" w:sz="6" w:space="0" w:color="000000"/>
            </w:tcBorders>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Федеральное государственное казенное учреждение </w:t>
            </w:r>
          </w:p>
        </w:tc>
        <w:tc>
          <w:tcPr>
            <w:tcW w:w="655"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r>
      <w:tr w:rsidR="00000D3C" w:rsidRPr="00000D3C" w:rsidTr="00BE66A4">
        <w:trPr>
          <w:tblCellSpacing w:w="15" w:type="dxa"/>
        </w:trPr>
        <w:tc>
          <w:tcPr>
            <w:tcW w:w="3645"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Наименование публично-правового образования</w:t>
            </w:r>
          </w:p>
        </w:tc>
        <w:tc>
          <w:tcPr>
            <w:tcW w:w="655" w:type="pct"/>
            <w:vMerge w:val="restart"/>
            <w:tcMar>
              <w:top w:w="15" w:type="dxa"/>
              <w:left w:w="225" w:type="dxa"/>
              <w:bottom w:w="15" w:type="dxa"/>
              <w:right w:w="15" w:type="dxa"/>
            </w:tcMar>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661" w:type="pct"/>
            <w:vMerge w:val="restar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r w:rsidR="00000D3C" w:rsidRPr="00000D3C" w:rsidTr="00BE66A4">
        <w:trPr>
          <w:tblCellSpacing w:w="15" w:type="dxa"/>
        </w:trPr>
        <w:tc>
          <w:tcPr>
            <w:tcW w:w="3645" w:type="pct"/>
            <w:tcBorders>
              <w:bottom w:val="single" w:sz="6" w:space="0" w:color="000000"/>
            </w:tcBorders>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Российская Федерация </w:t>
            </w:r>
          </w:p>
        </w:tc>
        <w:tc>
          <w:tcPr>
            <w:tcW w:w="655"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r>
      <w:tr w:rsidR="00000D3C" w:rsidRPr="00000D3C" w:rsidTr="00BE66A4">
        <w:trPr>
          <w:tblCellSpacing w:w="15" w:type="dxa"/>
        </w:trPr>
        <w:tc>
          <w:tcPr>
            <w:tcW w:w="3645"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655"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r>
      <w:tr w:rsidR="00000D3C" w:rsidRPr="00000D3C" w:rsidTr="00BE66A4">
        <w:trPr>
          <w:tblCellSpacing w:w="15" w:type="dxa"/>
        </w:trPr>
        <w:tc>
          <w:tcPr>
            <w:tcW w:w="3645" w:type="pct"/>
            <w:tcBorders>
              <w:bottom w:val="single" w:sz="6" w:space="0" w:color="000000"/>
            </w:tcBorders>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000D3C">
              <w:rPr>
                <w:rFonts w:ascii="Times New Roman" w:eastAsia="Times New Roman" w:hAnsi="Times New Roman" w:cs="Times New Roman"/>
                <w:sz w:val="24"/>
                <w:szCs w:val="24"/>
                <w:lang w:eastAsia="ru-RU"/>
              </w:rPr>
              <w:t>Респ</w:t>
            </w:r>
            <w:proofErr w:type="spellEnd"/>
            <w:proofErr w:type="gramEnd"/>
            <w:r w:rsidRPr="00000D3C">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655" w:type="pct"/>
            <w:tcMar>
              <w:top w:w="15" w:type="dxa"/>
              <w:left w:w="225" w:type="dxa"/>
              <w:bottom w:w="15" w:type="dxa"/>
              <w:right w:w="15" w:type="dxa"/>
            </w:tcMar>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r w:rsidR="00000D3C" w:rsidRPr="00000D3C" w:rsidTr="00BE66A4">
        <w:trPr>
          <w:tblCellSpacing w:w="15" w:type="dxa"/>
        </w:trPr>
        <w:tc>
          <w:tcPr>
            <w:tcW w:w="3645"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655" w:type="pct"/>
            <w:vMerge w:val="restart"/>
            <w:tcMar>
              <w:top w:w="15" w:type="dxa"/>
              <w:left w:w="225" w:type="dxa"/>
              <w:bottom w:w="15" w:type="dxa"/>
              <w:right w:w="75" w:type="dxa"/>
            </w:tcMar>
            <w:vAlign w:val="center"/>
            <w:hideMark/>
          </w:tcPr>
          <w:p w:rsidR="00000D3C" w:rsidRPr="00000D3C" w:rsidRDefault="00000D3C" w:rsidP="00000D3C">
            <w:pPr>
              <w:spacing w:after="0" w:line="240" w:lineRule="auto"/>
              <w:jc w:val="right"/>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по ОКПО</w:t>
            </w:r>
          </w:p>
        </w:tc>
        <w:tc>
          <w:tcPr>
            <w:tcW w:w="661" w:type="pct"/>
            <w:vMerge w:val="restar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r>
      <w:tr w:rsidR="00000D3C" w:rsidRPr="00000D3C" w:rsidTr="00BE66A4">
        <w:trPr>
          <w:tblCellSpacing w:w="15" w:type="dxa"/>
        </w:trPr>
        <w:tc>
          <w:tcPr>
            <w:tcW w:w="3645" w:type="pct"/>
            <w:tcBorders>
              <w:bottom w:val="single" w:sz="6" w:space="0" w:color="000000"/>
            </w:tcBorders>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r>
      <w:tr w:rsidR="00000D3C" w:rsidRPr="00000D3C" w:rsidTr="00BE66A4">
        <w:trPr>
          <w:tblCellSpacing w:w="15" w:type="dxa"/>
        </w:trPr>
        <w:tc>
          <w:tcPr>
            <w:tcW w:w="3645"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655" w:type="pct"/>
            <w:vMerge w:val="restart"/>
            <w:tcMar>
              <w:top w:w="15" w:type="dxa"/>
              <w:left w:w="225" w:type="dxa"/>
              <w:bottom w:w="15" w:type="dxa"/>
              <w:right w:w="75" w:type="dxa"/>
            </w:tcMar>
            <w:vAlign w:val="center"/>
            <w:hideMark/>
          </w:tcPr>
          <w:p w:rsidR="00000D3C" w:rsidRPr="00000D3C" w:rsidRDefault="00000D3C" w:rsidP="00000D3C">
            <w:pPr>
              <w:spacing w:after="0" w:line="240" w:lineRule="auto"/>
              <w:jc w:val="right"/>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по ОКТМО</w:t>
            </w:r>
          </w:p>
        </w:tc>
        <w:tc>
          <w:tcPr>
            <w:tcW w:w="661" w:type="pct"/>
            <w:vMerge w:val="restar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r>
      <w:tr w:rsidR="00000D3C" w:rsidRPr="00000D3C" w:rsidTr="00BE66A4">
        <w:trPr>
          <w:tblCellSpacing w:w="15" w:type="dxa"/>
        </w:trPr>
        <w:tc>
          <w:tcPr>
            <w:tcW w:w="3645" w:type="pct"/>
            <w:tcBorders>
              <w:bottom w:val="single" w:sz="6" w:space="0" w:color="000000"/>
            </w:tcBorders>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r>
      <w:tr w:rsidR="00000D3C" w:rsidRPr="00000D3C" w:rsidTr="00BE66A4">
        <w:trPr>
          <w:tblCellSpacing w:w="15" w:type="dxa"/>
        </w:trPr>
        <w:tc>
          <w:tcPr>
            <w:tcW w:w="3645"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000D3C">
              <w:rPr>
                <w:rFonts w:ascii="Times New Roman" w:eastAsia="Times New Roman" w:hAnsi="Times New Roman" w:cs="Times New Roman"/>
                <w:sz w:val="24"/>
                <w:szCs w:val="24"/>
                <w:lang w:eastAsia="ru-RU"/>
              </w:rPr>
              <w:br/>
              <w:t>измененный(8)</w:t>
            </w:r>
          </w:p>
        </w:tc>
        <w:tc>
          <w:tcPr>
            <w:tcW w:w="655" w:type="pct"/>
            <w:tcMar>
              <w:top w:w="15" w:type="dxa"/>
              <w:left w:w="225" w:type="dxa"/>
              <w:bottom w:w="15" w:type="dxa"/>
              <w:right w:w="75" w:type="dxa"/>
            </w:tcMar>
            <w:vAlign w:val="center"/>
            <w:hideMark/>
          </w:tcPr>
          <w:p w:rsidR="00000D3C" w:rsidRPr="00000D3C" w:rsidRDefault="00000D3C" w:rsidP="00000D3C">
            <w:pPr>
              <w:spacing w:after="0" w:line="240" w:lineRule="auto"/>
              <w:jc w:val="right"/>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изменения</w:t>
            </w:r>
          </w:p>
        </w:tc>
        <w:tc>
          <w:tcPr>
            <w:tcW w:w="661"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8</w:t>
            </w:r>
          </w:p>
        </w:tc>
      </w:tr>
      <w:tr w:rsidR="00000D3C" w:rsidRPr="00000D3C" w:rsidTr="00BE66A4">
        <w:trPr>
          <w:tblCellSpacing w:w="15" w:type="dxa"/>
        </w:trPr>
        <w:tc>
          <w:tcPr>
            <w:tcW w:w="4981" w:type="pct"/>
            <w:gridSpan w:val="3"/>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r w:rsidR="00000D3C" w:rsidRPr="00000D3C" w:rsidTr="00BE66A4">
        <w:trPr>
          <w:tblCellSpacing w:w="15" w:type="dxa"/>
        </w:trPr>
        <w:tc>
          <w:tcPr>
            <w:tcW w:w="4981" w:type="pct"/>
            <w:gridSpan w:val="3"/>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bl>
    <w:p w:rsidR="00000D3C" w:rsidRPr="00000D3C" w:rsidRDefault="00000D3C" w:rsidP="00000D3C">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070"/>
        <w:gridCol w:w="865"/>
        <w:gridCol w:w="1392"/>
        <w:gridCol w:w="920"/>
        <w:gridCol w:w="600"/>
        <w:gridCol w:w="696"/>
        <w:gridCol w:w="600"/>
        <w:gridCol w:w="600"/>
        <w:gridCol w:w="750"/>
        <w:gridCol w:w="856"/>
        <w:gridCol w:w="1293"/>
        <w:gridCol w:w="803"/>
        <w:gridCol w:w="2995"/>
      </w:tblGrid>
      <w:tr w:rsidR="00000D3C" w:rsidRPr="00000D3C" w:rsidTr="00BE66A4">
        <w:tc>
          <w:tcPr>
            <w:tcW w:w="108"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bookmarkStart w:id="0" w:name="_GoBack"/>
            <w:r w:rsidRPr="00000D3C">
              <w:rPr>
                <w:rFonts w:ascii="Times New Roman" w:eastAsia="Times New Roman" w:hAnsi="Times New Roman" w:cs="Times New Roman"/>
                <w:sz w:val="9"/>
                <w:szCs w:val="9"/>
                <w:lang w:eastAsia="ru-RU"/>
              </w:rPr>
              <w:t xml:space="preserve">№ </w:t>
            </w:r>
            <w:proofErr w:type="gramStart"/>
            <w:r w:rsidRPr="00000D3C">
              <w:rPr>
                <w:rFonts w:ascii="Times New Roman" w:eastAsia="Times New Roman" w:hAnsi="Times New Roman" w:cs="Times New Roman"/>
                <w:sz w:val="9"/>
                <w:szCs w:val="9"/>
                <w:lang w:eastAsia="ru-RU"/>
              </w:rPr>
              <w:t>п</w:t>
            </w:r>
            <w:proofErr w:type="gramEnd"/>
            <w:r w:rsidRPr="00000D3C">
              <w:rPr>
                <w:rFonts w:ascii="Times New Roman" w:eastAsia="Times New Roman" w:hAnsi="Times New Roman" w:cs="Times New Roman"/>
                <w:sz w:val="9"/>
                <w:szCs w:val="9"/>
                <w:lang w:eastAsia="ru-RU"/>
              </w:rPr>
              <w:t>/п</w:t>
            </w:r>
          </w:p>
        </w:tc>
        <w:tc>
          <w:tcPr>
            <w:tcW w:w="588"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Идентификационный код закупки</w:t>
            </w:r>
          </w:p>
        </w:tc>
        <w:tc>
          <w:tcPr>
            <w:tcW w:w="620" w:type="pct"/>
            <w:gridSpan w:val="2"/>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Цель осуществления закупки</w:t>
            </w:r>
          </w:p>
        </w:tc>
        <w:tc>
          <w:tcPr>
            <w:tcW w:w="446"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Наименование объекта закупки</w:t>
            </w:r>
          </w:p>
        </w:tc>
        <w:tc>
          <w:tcPr>
            <w:tcW w:w="295"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1038" w:type="pct"/>
            <w:gridSpan w:val="5"/>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Объем финансового обеспечения (</w:t>
            </w:r>
            <w:proofErr w:type="spellStart"/>
            <w:r w:rsidRPr="00000D3C">
              <w:rPr>
                <w:rFonts w:ascii="Times New Roman" w:eastAsia="Times New Roman" w:hAnsi="Times New Roman" w:cs="Times New Roman"/>
                <w:sz w:val="9"/>
                <w:szCs w:val="9"/>
                <w:lang w:eastAsia="ru-RU"/>
              </w:rPr>
              <w:t>тыс</w:t>
            </w:r>
            <w:proofErr w:type="gramStart"/>
            <w:r w:rsidRPr="00000D3C">
              <w:rPr>
                <w:rFonts w:ascii="Times New Roman" w:eastAsia="Times New Roman" w:hAnsi="Times New Roman" w:cs="Times New Roman"/>
                <w:sz w:val="9"/>
                <w:szCs w:val="9"/>
                <w:lang w:eastAsia="ru-RU"/>
              </w:rPr>
              <w:t>.р</w:t>
            </w:r>
            <w:proofErr w:type="gramEnd"/>
            <w:r w:rsidRPr="00000D3C">
              <w:rPr>
                <w:rFonts w:ascii="Times New Roman" w:eastAsia="Times New Roman" w:hAnsi="Times New Roman" w:cs="Times New Roman"/>
                <w:sz w:val="9"/>
                <w:szCs w:val="9"/>
                <w:lang w:eastAsia="ru-RU"/>
              </w:rPr>
              <w:t>ублей</w:t>
            </w:r>
            <w:proofErr w:type="spellEnd"/>
            <w:r w:rsidRPr="00000D3C">
              <w:rPr>
                <w:rFonts w:ascii="Times New Roman" w:eastAsia="Times New Roman" w:hAnsi="Times New Roman" w:cs="Times New Roman"/>
                <w:sz w:val="9"/>
                <w:szCs w:val="9"/>
                <w:lang w:eastAsia="ru-RU"/>
              </w:rPr>
              <w:t>), всего</w:t>
            </w:r>
          </w:p>
        </w:tc>
        <w:tc>
          <w:tcPr>
            <w:tcW w:w="274"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414"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257"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961"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Обоснование внесения изменений</w:t>
            </w:r>
          </w:p>
        </w:tc>
      </w:tr>
      <w:tr w:rsidR="00000D3C" w:rsidRPr="00000D3C" w:rsidTr="00BE66A4">
        <w:tc>
          <w:tcPr>
            <w:tcW w:w="108"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588"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343"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277"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446"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295"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192"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всего</w:t>
            </w:r>
          </w:p>
        </w:tc>
        <w:tc>
          <w:tcPr>
            <w:tcW w:w="846" w:type="pct"/>
            <w:gridSpan w:val="4"/>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в том числе планируемые платежи</w:t>
            </w:r>
          </w:p>
        </w:tc>
        <w:tc>
          <w:tcPr>
            <w:tcW w:w="274"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414"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257"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961" w:type="pct"/>
            <w:vMerge/>
            <w:hideMark/>
          </w:tcPr>
          <w:p w:rsidR="00000D3C" w:rsidRPr="00000D3C" w:rsidRDefault="00000D3C" w:rsidP="00000D3C">
            <w:pPr>
              <w:rPr>
                <w:rFonts w:ascii="Times New Roman" w:eastAsia="Times New Roman" w:hAnsi="Times New Roman" w:cs="Times New Roman"/>
                <w:sz w:val="9"/>
                <w:szCs w:val="9"/>
                <w:lang w:eastAsia="ru-RU"/>
              </w:rPr>
            </w:pPr>
          </w:p>
        </w:tc>
      </w:tr>
      <w:tr w:rsidR="00000D3C" w:rsidRPr="00000D3C" w:rsidTr="00BE66A4">
        <w:tc>
          <w:tcPr>
            <w:tcW w:w="108"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588"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343"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277"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446"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295"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192"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223"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на текущий финансовый год</w:t>
            </w:r>
          </w:p>
        </w:tc>
        <w:tc>
          <w:tcPr>
            <w:tcW w:w="384" w:type="pct"/>
            <w:gridSpan w:val="2"/>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на плановый период</w:t>
            </w:r>
          </w:p>
        </w:tc>
        <w:tc>
          <w:tcPr>
            <w:tcW w:w="240" w:type="pct"/>
            <w:vMerge w:val="restar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последующие годы</w:t>
            </w:r>
          </w:p>
        </w:tc>
        <w:tc>
          <w:tcPr>
            <w:tcW w:w="274"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414"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257"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961" w:type="pct"/>
            <w:vMerge/>
            <w:hideMark/>
          </w:tcPr>
          <w:p w:rsidR="00000D3C" w:rsidRPr="00000D3C" w:rsidRDefault="00000D3C" w:rsidP="00000D3C">
            <w:pPr>
              <w:rPr>
                <w:rFonts w:ascii="Times New Roman" w:eastAsia="Times New Roman" w:hAnsi="Times New Roman" w:cs="Times New Roman"/>
                <w:sz w:val="9"/>
                <w:szCs w:val="9"/>
                <w:lang w:eastAsia="ru-RU"/>
              </w:rPr>
            </w:pPr>
          </w:p>
        </w:tc>
      </w:tr>
      <w:tr w:rsidR="00000D3C" w:rsidRPr="00000D3C" w:rsidTr="00BE66A4">
        <w:tc>
          <w:tcPr>
            <w:tcW w:w="108"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588"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343"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277"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446"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295"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192"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223"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на первый год</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на второй год</w:t>
            </w:r>
          </w:p>
        </w:tc>
        <w:tc>
          <w:tcPr>
            <w:tcW w:w="240"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274"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414"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257" w:type="pct"/>
            <w:vMerge/>
            <w:hideMark/>
          </w:tcPr>
          <w:p w:rsidR="00000D3C" w:rsidRPr="00000D3C" w:rsidRDefault="00000D3C" w:rsidP="00000D3C">
            <w:pPr>
              <w:rPr>
                <w:rFonts w:ascii="Times New Roman" w:eastAsia="Times New Roman" w:hAnsi="Times New Roman" w:cs="Times New Roman"/>
                <w:sz w:val="9"/>
                <w:szCs w:val="9"/>
                <w:lang w:eastAsia="ru-RU"/>
              </w:rPr>
            </w:pPr>
          </w:p>
        </w:tc>
        <w:tc>
          <w:tcPr>
            <w:tcW w:w="961" w:type="pct"/>
            <w:vMerge/>
            <w:hideMark/>
          </w:tcPr>
          <w:p w:rsidR="00000D3C" w:rsidRPr="00000D3C" w:rsidRDefault="00000D3C" w:rsidP="00000D3C">
            <w:pP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w:t>
            </w: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11</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12</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13</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14</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15</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181770783045791020100100100002630242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w:t>
            </w:r>
            <w:proofErr w:type="spellStart"/>
            <w:r w:rsidRPr="00000D3C">
              <w:rPr>
                <w:rFonts w:ascii="Times New Roman" w:eastAsia="Times New Roman" w:hAnsi="Times New Roman" w:cs="Times New Roman"/>
                <w:sz w:val="9"/>
                <w:szCs w:val="9"/>
                <w:lang w:eastAsia="ru-RU"/>
              </w:rPr>
              <w:t>Пат</w:t>
            </w:r>
            <w:proofErr w:type="gramStart"/>
            <w:r w:rsidRPr="00000D3C">
              <w:rPr>
                <w:rFonts w:ascii="Times New Roman" w:eastAsia="Times New Roman" w:hAnsi="Times New Roman" w:cs="Times New Roman"/>
                <w:sz w:val="9"/>
                <w:szCs w:val="9"/>
                <w:lang w:eastAsia="ru-RU"/>
              </w:rPr>
              <w:t>ч</w:t>
            </w:r>
            <w:proofErr w:type="spellEnd"/>
            <w:r w:rsidRPr="00000D3C">
              <w:rPr>
                <w:rFonts w:ascii="Times New Roman" w:eastAsia="Times New Roman" w:hAnsi="Times New Roman" w:cs="Times New Roman"/>
                <w:sz w:val="9"/>
                <w:szCs w:val="9"/>
                <w:lang w:eastAsia="ru-RU"/>
              </w:rPr>
              <w:t>-</w:t>
            </w:r>
            <w:proofErr w:type="gramEnd"/>
            <w:r w:rsidRPr="00000D3C">
              <w:rPr>
                <w:rFonts w:ascii="Times New Roman" w:eastAsia="Times New Roman" w:hAnsi="Times New Roman" w:cs="Times New Roman"/>
                <w:sz w:val="9"/>
                <w:szCs w:val="9"/>
                <w:lang w:eastAsia="ru-RU"/>
              </w:rPr>
              <w:t xml:space="preserve"> корд UTP 5e/6e</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325.00000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325.00000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191770783045791020100100100002630242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Совершенствование </w:t>
            </w:r>
            <w:r w:rsidRPr="00000D3C">
              <w:rPr>
                <w:rFonts w:ascii="Times New Roman" w:eastAsia="Times New Roman" w:hAnsi="Times New Roman" w:cs="Times New Roman"/>
                <w:sz w:val="9"/>
                <w:szCs w:val="9"/>
                <w:lang w:eastAsia="ru-RU"/>
              </w:rPr>
              <w:lastRenderedPageBreak/>
              <w:t>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w:t>
            </w:r>
            <w:proofErr w:type="spellStart"/>
            <w:r w:rsidRPr="00000D3C">
              <w:rPr>
                <w:rFonts w:ascii="Times New Roman" w:eastAsia="Times New Roman" w:hAnsi="Times New Roman" w:cs="Times New Roman"/>
                <w:sz w:val="9"/>
                <w:szCs w:val="9"/>
                <w:lang w:eastAsia="ru-RU"/>
              </w:rPr>
              <w:t>Пат</w:t>
            </w:r>
            <w:proofErr w:type="gramStart"/>
            <w:r w:rsidRPr="00000D3C">
              <w:rPr>
                <w:rFonts w:ascii="Times New Roman" w:eastAsia="Times New Roman" w:hAnsi="Times New Roman" w:cs="Times New Roman"/>
                <w:sz w:val="9"/>
                <w:szCs w:val="9"/>
                <w:lang w:eastAsia="ru-RU"/>
              </w:rPr>
              <w:t>ч</w:t>
            </w:r>
            <w:proofErr w:type="spellEnd"/>
            <w:r w:rsidRPr="00000D3C">
              <w:rPr>
                <w:rFonts w:ascii="Times New Roman" w:eastAsia="Times New Roman" w:hAnsi="Times New Roman" w:cs="Times New Roman"/>
                <w:sz w:val="9"/>
                <w:szCs w:val="9"/>
                <w:lang w:eastAsia="ru-RU"/>
              </w:rPr>
              <w:t>-</w:t>
            </w:r>
            <w:proofErr w:type="gramEnd"/>
            <w:r w:rsidRPr="00000D3C">
              <w:rPr>
                <w:rFonts w:ascii="Times New Roman" w:eastAsia="Times New Roman" w:hAnsi="Times New Roman" w:cs="Times New Roman"/>
                <w:sz w:val="9"/>
                <w:szCs w:val="9"/>
                <w:lang w:eastAsia="ru-RU"/>
              </w:rPr>
              <w:t xml:space="preserve"> корд </w:t>
            </w:r>
            <w:r w:rsidRPr="00000D3C">
              <w:rPr>
                <w:rFonts w:ascii="Times New Roman" w:eastAsia="Times New Roman" w:hAnsi="Times New Roman" w:cs="Times New Roman"/>
                <w:sz w:val="9"/>
                <w:szCs w:val="9"/>
                <w:lang w:eastAsia="ru-RU"/>
              </w:rPr>
              <w:lastRenderedPageBreak/>
              <w:t>UTP 5e/6e</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325.00000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325.00000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Срок </w:t>
            </w:r>
            <w:r w:rsidRPr="00000D3C">
              <w:rPr>
                <w:rFonts w:ascii="Times New Roman" w:eastAsia="Times New Roman" w:hAnsi="Times New Roman" w:cs="Times New Roman"/>
                <w:sz w:val="9"/>
                <w:szCs w:val="9"/>
                <w:lang w:eastAsia="ru-RU"/>
              </w:rPr>
              <w:lastRenderedPageBreak/>
              <w:t>осуществления закупки с 01.01.2019 по 01.12.2019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3</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181770783045791020100100110002620242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322.00000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322.00000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191770783045791020100100110002620242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322.00000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322.00000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171770783045791020100100110002630242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w:t>
            </w:r>
            <w:proofErr w:type="spellStart"/>
            <w:r w:rsidRPr="00000D3C">
              <w:rPr>
                <w:rFonts w:ascii="Times New Roman" w:eastAsia="Times New Roman" w:hAnsi="Times New Roman" w:cs="Times New Roman"/>
                <w:sz w:val="9"/>
                <w:szCs w:val="9"/>
                <w:lang w:eastAsia="ru-RU"/>
              </w:rPr>
              <w:t>Пат</w:t>
            </w:r>
            <w:proofErr w:type="gramStart"/>
            <w:r w:rsidRPr="00000D3C">
              <w:rPr>
                <w:rFonts w:ascii="Times New Roman" w:eastAsia="Times New Roman" w:hAnsi="Times New Roman" w:cs="Times New Roman"/>
                <w:sz w:val="9"/>
                <w:szCs w:val="9"/>
                <w:lang w:eastAsia="ru-RU"/>
              </w:rPr>
              <w:t>ч</w:t>
            </w:r>
            <w:proofErr w:type="spellEnd"/>
            <w:r w:rsidRPr="00000D3C">
              <w:rPr>
                <w:rFonts w:ascii="Times New Roman" w:eastAsia="Times New Roman" w:hAnsi="Times New Roman" w:cs="Times New Roman"/>
                <w:sz w:val="9"/>
                <w:szCs w:val="9"/>
                <w:lang w:eastAsia="ru-RU"/>
              </w:rPr>
              <w:t>-</w:t>
            </w:r>
            <w:proofErr w:type="gramEnd"/>
            <w:r w:rsidRPr="00000D3C">
              <w:rPr>
                <w:rFonts w:ascii="Times New Roman" w:eastAsia="Times New Roman" w:hAnsi="Times New Roman" w:cs="Times New Roman"/>
                <w:sz w:val="9"/>
                <w:szCs w:val="9"/>
                <w:lang w:eastAsia="ru-RU"/>
              </w:rPr>
              <w:t xml:space="preserve"> корд UTP 5e/6e</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325.00000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325.00000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171770783045791020100100120002620242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322.00000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322.00000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181770783045791020100100130002620242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АРМ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1 825.20000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1 825.20000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191770783045791020100100130002620242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АРМ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1 825.20000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1 825.20000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171770783045791020100100130002620242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АРМ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1 825.20000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1 825.20000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181770783045791020100100140002680242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240.00000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240.00000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11</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191770783045791020100100140002680242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240.00000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240.00000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31.12.2019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12</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181770783045791020100100150002620242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520.00000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520.00000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13</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191770783045791020100100150002620242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520.00000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520.00000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14</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171770783045791020100100150002680242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240.00000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240.00000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04.04.2017 по 10.10.2017 </w:t>
            </w:r>
            <w:r w:rsidRPr="00000D3C">
              <w:rPr>
                <w:rFonts w:ascii="Times New Roman" w:eastAsia="Times New Roman" w:hAnsi="Times New Roman" w:cs="Times New Roman"/>
                <w:sz w:val="9"/>
                <w:szCs w:val="9"/>
                <w:lang w:eastAsia="ru-RU"/>
              </w:rPr>
              <w:br/>
              <w:t>один раз в полгода</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15</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191770783045791020100100160002229244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7 186.60000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7 186.60000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w:t>
            </w:r>
            <w:proofErr w:type="gramStart"/>
            <w:r w:rsidRPr="00000D3C">
              <w:rPr>
                <w:rFonts w:ascii="Times New Roman" w:eastAsia="Times New Roman" w:hAnsi="Times New Roman" w:cs="Times New Roman"/>
                <w:sz w:val="9"/>
                <w:szCs w:val="9"/>
                <w:lang w:eastAsia="ru-RU"/>
              </w:rPr>
              <w:t> </w:t>
            </w:r>
            <w:r w:rsidRPr="00000D3C">
              <w:rPr>
                <w:rFonts w:ascii="Times New Roman" w:eastAsia="Times New Roman" w:hAnsi="Times New Roman" w:cs="Times New Roman"/>
                <w:sz w:val="9"/>
                <w:szCs w:val="9"/>
                <w:lang w:eastAsia="ru-RU"/>
              </w:rPr>
              <w:br/>
              <w:t>Д</w:t>
            </w:r>
            <w:proofErr w:type="gramEnd"/>
            <w:r w:rsidRPr="00000D3C">
              <w:rPr>
                <w:rFonts w:ascii="Times New Roman" w:eastAsia="Times New Roman" w:hAnsi="Times New Roman" w:cs="Times New Roman"/>
                <w:sz w:val="9"/>
                <w:szCs w:val="9"/>
                <w:lang w:eastAsia="ru-RU"/>
              </w:rPr>
              <w:t>ругая</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16</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181770783045791020100100160002229244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Поставка канцелярских товаров и бумаги для нужд территориальных налоговых </w:t>
            </w:r>
            <w:r w:rsidRPr="00000D3C">
              <w:rPr>
                <w:rFonts w:ascii="Times New Roman" w:eastAsia="Times New Roman" w:hAnsi="Times New Roman" w:cs="Times New Roman"/>
                <w:sz w:val="9"/>
                <w:szCs w:val="9"/>
                <w:lang w:eastAsia="ru-RU"/>
              </w:rPr>
              <w:lastRenderedPageBreak/>
              <w:t>органов и УФНС России по Республике Крым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7 333.30000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7 333.30000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Срок осуществления закупки с </w:t>
            </w:r>
            <w:r w:rsidRPr="00000D3C">
              <w:rPr>
                <w:rFonts w:ascii="Times New Roman" w:eastAsia="Times New Roman" w:hAnsi="Times New Roman" w:cs="Times New Roman"/>
                <w:sz w:val="9"/>
                <w:szCs w:val="9"/>
                <w:lang w:eastAsia="ru-RU"/>
              </w:rPr>
              <w:lastRenderedPageBreak/>
              <w:t>01.01.2018 по 01.12.2018</w:t>
            </w:r>
            <w:proofErr w:type="gramStart"/>
            <w:r w:rsidRPr="00000D3C">
              <w:rPr>
                <w:rFonts w:ascii="Times New Roman" w:eastAsia="Times New Roman" w:hAnsi="Times New Roman" w:cs="Times New Roman"/>
                <w:sz w:val="9"/>
                <w:szCs w:val="9"/>
                <w:lang w:eastAsia="ru-RU"/>
              </w:rPr>
              <w:t> </w:t>
            </w:r>
            <w:r w:rsidRPr="00000D3C">
              <w:rPr>
                <w:rFonts w:ascii="Times New Roman" w:eastAsia="Times New Roman" w:hAnsi="Times New Roman" w:cs="Times New Roman"/>
                <w:sz w:val="9"/>
                <w:szCs w:val="9"/>
                <w:lang w:eastAsia="ru-RU"/>
              </w:rPr>
              <w:br/>
              <w:t>Д</w:t>
            </w:r>
            <w:proofErr w:type="gramEnd"/>
            <w:r w:rsidRPr="00000D3C">
              <w:rPr>
                <w:rFonts w:ascii="Times New Roman" w:eastAsia="Times New Roman" w:hAnsi="Times New Roman" w:cs="Times New Roman"/>
                <w:sz w:val="9"/>
                <w:szCs w:val="9"/>
                <w:lang w:eastAsia="ru-RU"/>
              </w:rPr>
              <w:t>ругая</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17</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171770783045791020100100160002620242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520.00000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520.00000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191770783045791020100100170002041244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3 470.30000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3 470.30000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181770783045791020100100170002041244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3 563.60000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3 563.60000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171770783045791020100100170002229244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6 271.30607</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6 271.30607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w:t>
            </w:r>
            <w:proofErr w:type="gramStart"/>
            <w:r w:rsidRPr="00000D3C">
              <w:rPr>
                <w:rFonts w:ascii="Times New Roman" w:eastAsia="Times New Roman" w:hAnsi="Times New Roman" w:cs="Times New Roman"/>
                <w:sz w:val="9"/>
                <w:szCs w:val="9"/>
                <w:lang w:eastAsia="ru-RU"/>
              </w:rPr>
              <w:t> </w:t>
            </w:r>
            <w:r w:rsidRPr="00000D3C">
              <w:rPr>
                <w:rFonts w:ascii="Times New Roman" w:eastAsia="Times New Roman" w:hAnsi="Times New Roman" w:cs="Times New Roman"/>
                <w:sz w:val="9"/>
                <w:szCs w:val="9"/>
                <w:lang w:eastAsia="ru-RU"/>
              </w:rPr>
              <w:br/>
              <w:t>Д</w:t>
            </w:r>
            <w:proofErr w:type="gramEnd"/>
            <w:r w:rsidRPr="00000D3C">
              <w:rPr>
                <w:rFonts w:ascii="Times New Roman" w:eastAsia="Times New Roman" w:hAnsi="Times New Roman" w:cs="Times New Roman"/>
                <w:sz w:val="9"/>
                <w:szCs w:val="9"/>
                <w:lang w:eastAsia="ru-RU"/>
              </w:rPr>
              <w:t>ругая</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21</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191770783045791020100100180001723244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00D3C">
              <w:rPr>
                <w:rFonts w:ascii="Times New Roman" w:eastAsia="Times New Roman" w:hAnsi="Times New Roman" w:cs="Times New Roman"/>
                <w:sz w:val="9"/>
                <w:szCs w:val="9"/>
                <w:lang w:eastAsia="ru-RU"/>
              </w:rPr>
              <w:t>налоговыхорганов</w:t>
            </w:r>
            <w:proofErr w:type="spellEnd"/>
            <w:r w:rsidRPr="00000D3C">
              <w:rPr>
                <w:rFonts w:ascii="Times New Roman" w:eastAsia="Times New Roman" w:hAnsi="Times New Roman" w:cs="Times New Roman"/>
                <w:sz w:val="9"/>
                <w:szCs w:val="9"/>
                <w:lang w:eastAsia="ru-RU"/>
              </w:rPr>
              <w:t xml:space="preserve"> УФНС России по Республике Крым в 2019году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550.20000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550.20000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22</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181770783045791020100100180001723244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00D3C">
              <w:rPr>
                <w:rFonts w:ascii="Times New Roman" w:eastAsia="Times New Roman" w:hAnsi="Times New Roman" w:cs="Times New Roman"/>
                <w:sz w:val="9"/>
                <w:szCs w:val="9"/>
                <w:lang w:eastAsia="ru-RU"/>
              </w:rPr>
              <w:t>налоговыхорганов</w:t>
            </w:r>
            <w:proofErr w:type="spellEnd"/>
            <w:r w:rsidRPr="00000D3C">
              <w:rPr>
                <w:rFonts w:ascii="Times New Roman" w:eastAsia="Times New Roman" w:hAnsi="Times New Roman" w:cs="Times New Roman"/>
                <w:sz w:val="9"/>
                <w:szCs w:val="9"/>
                <w:lang w:eastAsia="ru-RU"/>
              </w:rPr>
              <w:t xml:space="preserve"> УФНС России по Республике Крым в 2018 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561.40000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561.40000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23</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191770783045791020100100190003319244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729.70000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729.70000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24</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181770783045791020100100190003319244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755.80000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755.80000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25</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171770783045791020100100190001723244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00D3C">
              <w:rPr>
                <w:rFonts w:ascii="Times New Roman" w:eastAsia="Times New Roman" w:hAnsi="Times New Roman" w:cs="Times New Roman"/>
                <w:sz w:val="9"/>
                <w:szCs w:val="9"/>
                <w:lang w:eastAsia="ru-RU"/>
              </w:rPr>
              <w:t>налоговыхорганов</w:t>
            </w:r>
            <w:proofErr w:type="spellEnd"/>
            <w:r w:rsidRPr="00000D3C">
              <w:rPr>
                <w:rFonts w:ascii="Times New Roman" w:eastAsia="Times New Roman" w:hAnsi="Times New Roman" w:cs="Times New Roman"/>
                <w:sz w:val="9"/>
                <w:szCs w:val="9"/>
                <w:lang w:eastAsia="ru-RU"/>
              </w:rPr>
              <w:t xml:space="preserve"> УФНС России по Республике Крым в 2017 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578.80000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578.80000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26</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191770783045791020100100200004120244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1 855.70000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1 855.70000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27</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181770783045791020100100200004120244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1 893.60000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1 893.60000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28</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171770783045791020100100200003319244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796.20000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796.20000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29</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191770783045791020100100210008621244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Оказание услуг по проведению </w:t>
            </w:r>
            <w:proofErr w:type="spellStart"/>
            <w:r w:rsidRPr="00000D3C">
              <w:rPr>
                <w:rFonts w:ascii="Times New Roman" w:eastAsia="Times New Roman" w:hAnsi="Times New Roman" w:cs="Times New Roman"/>
                <w:sz w:val="9"/>
                <w:szCs w:val="9"/>
                <w:lang w:eastAsia="ru-RU"/>
              </w:rPr>
              <w:t>предрейсового</w:t>
            </w:r>
            <w:proofErr w:type="spellEnd"/>
            <w:r w:rsidRPr="00000D3C">
              <w:rPr>
                <w:rFonts w:ascii="Times New Roman" w:eastAsia="Times New Roman" w:hAnsi="Times New Roman" w:cs="Times New Roman"/>
                <w:sz w:val="9"/>
                <w:szCs w:val="9"/>
                <w:lang w:eastAsia="ru-RU"/>
              </w:rPr>
              <w:t xml:space="preserve"> и </w:t>
            </w:r>
            <w:proofErr w:type="spellStart"/>
            <w:r w:rsidRPr="00000D3C">
              <w:rPr>
                <w:rFonts w:ascii="Times New Roman" w:eastAsia="Times New Roman" w:hAnsi="Times New Roman" w:cs="Times New Roman"/>
                <w:sz w:val="9"/>
                <w:szCs w:val="9"/>
                <w:lang w:eastAsia="ru-RU"/>
              </w:rPr>
              <w:t>послерейсового</w:t>
            </w:r>
            <w:proofErr w:type="spellEnd"/>
            <w:r w:rsidRPr="00000D3C">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420.60000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420.60000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30</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181770783045791020100100210008621244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Оказание услуг по проведению </w:t>
            </w:r>
            <w:proofErr w:type="spellStart"/>
            <w:r w:rsidRPr="00000D3C">
              <w:rPr>
                <w:rFonts w:ascii="Times New Roman" w:eastAsia="Times New Roman" w:hAnsi="Times New Roman" w:cs="Times New Roman"/>
                <w:sz w:val="9"/>
                <w:szCs w:val="9"/>
                <w:lang w:eastAsia="ru-RU"/>
              </w:rPr>
              <w:t>предрейсового</w:t>
            </w:r>
            <w:proofErr w:type="spellEnd"/>
            <w:r w:rsidRPr="00000D3C">
              <w:rPr>
                <w:rFonts w:ascii="Times New Roman" w:eastAsia="Times New Roman" w:hAnsi="Times New Roman" w:cs="Times New Roman"/>
                <w:sz w:val="9"/>
                <w:szCs w:val="9"/>
                <w:lang w:eastAsia="ru-RU"/>
              </w:rPr>
              <w:t xml:space="preserve"> и </w:t>
            </w:r>
            <w:proofErr w:type="spellStart"/>
            <w:r w:rsidRPr="00000D3C">
              <w:rPr>
                <w:rFonts w:ascii="Times New Roman" w:eastAsia="Times New Roman" w:hAnsi="Times New Roman" w:cs="Times New Roman"/>
                <w:sz w:val="9"/>
                <w:szCs w:val="9"/>
                <w:lang w:eastAsia="ru-RU"/>
              </w:rPr>
              <w:t>послерейсового</w:t>
            </w:r>
            <w:proofErr w:type="spellEnd"/>
            <w:r w:rsidRPr="00000D3C">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429.20000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429.20000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31</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171770783045791020100100210004120244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1 952.20000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1 952.20000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191770783045791020100100220003523244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692.15090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692.15090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33</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181770783045791020100100220003523244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692.15090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692.15090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34</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171770783045791020100100220008621244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Оказание услуг по проведению </w:t>
            </w:r>
            <w:proofErr w:type="spellStart"/>
            <w:r w:rsidRPr="00000D3C">
              <w:rPr>
                <w:rFonts w:ascii="Times New Roman" w:eastAsia="Times New Roman" w:hAnsi="Times New Roman" w:cs="Times New Roman"/>
                <w:sz w:val="9"/>
                <w:szCs w:val="9"/>
                <w:lang w:eastAsia="ru-RU"/>
              </w:rPr>
              <w:t>предрейсового</w:t>
            </w:r>
            <w:proofErr w:type="spellEnd"/>
            <w:r w:rsidRPr="00000D3C">
              <w:rPr>
                <w:rFonts w:ascii="Times New Roman" w:eastAsia="Times New Roman" w:hAnsi="Times New Roman" w:cs="Times New Roman"/>
                <w:sz w:val="9"/>
                <w:szCs w:val="9"/>
                <w:lang w:eastAsia="ru-RU"/>
              </w:rPr>
              <w:t xml:space="preserve"> и </w:t>
            </w:r>
            <w:proofErr w:type="spellStart"/>
            <w:r w:rsidRPr="00000D3C">
              <w:rPr>
                <w:rFonts w:ascii="Times New Roman" w:eastAsia="Times New Roman" w:hAnsi="Times New Roman" w:cs="Times New Roman"/>
                <w:sz w:val="9"/>
                <w:szCs w:val="9"/>
                <w:lang w:eastAsia="ru-RU"/>
              </w:rPr>
              <w:t>послерейсового</w:t>
            </w:r>
            <w:proofErr w:type="spellEnd"/>
            <w:r w:rsidRPr="00000D3C">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442.50000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442.50000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35</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191770783045791020100100230003512244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передаче электроэнергии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9 026.30000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9 026.30000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36</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171770783045791020100100230003523244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692.15090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692.15090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01.01.2017 по 01.12.2017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37</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181770783045791020100100230003512244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передаче электроэнергии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9 026.30000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9 026.30000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38</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191770783045791020100100240003600244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125.40000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125.40000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39</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171770783045791020100100240003600244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125.40000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125.40000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01.01.2017 по 01.12.2017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40</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181770783045791020100100240003600244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125.40000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125.40000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41</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191770783045791020100100260001920244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2 314.50000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2 314.50000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42</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181770783045791020100100260001920244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2 361.70000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2 361.70000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43</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171770783045791020100100260006512244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полисов ОСАГО</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111.50000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111.50000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44</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191770783045791020100100270006512244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полисов ОСАГО</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106.00000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106.00000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Срок осуществления закупки с </w:t>
            </w:r>
            <w:r w:rsidRPr="00000D3C">
              <w:rPr>
                <w:rFonts w:ascii="Times New Roman" w:eastAsia="Times New Roman" w:hAnsi="Times New Roman" w:cs="Times New Roman"/>
                <w:sz w:val="9"/>
                <w:szCs w:val="9"/>
                <w:lang w:eastAsia="ru-RU"/>
              </w:rPr>
              <w:lastRenderedPageBreak/>
              <w:t>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45</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181770783045791020100100270006512244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полисов ОСАГО</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108.20000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108.20000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46</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171770783045791020100100270002920244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387.00000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387.00000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47</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191770783045791020100100280002920244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367.90000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367.90000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48</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181770783045791020100100280002920244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375.40000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375.40000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49</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171770783045791020100100280004520244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377.00000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377.00000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50</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191770783045791020100100290004520244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358.40000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358.40000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51</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181770783045791020100100290004520244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365.70000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365.70000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52</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171770783045791020100100290005310244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почтовой связи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3 000.00000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3 000.00000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06.03.2017 по 29.12.2017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53</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191770783045791020100100300005310244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почтовой связи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5 663.20000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5 663.20000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54</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181770783045791020100100300005310244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почтовой связи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5 801.20000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5 801.20000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55</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191770783045791020100100330006110242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электросвязи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1 006.75000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1 006.75000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56</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171770783045791020100100330002041244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3 707.80000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3 707.80000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57</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191770783045791020100100340009511242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2 845.59700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2 845.59700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58</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181770783045791020100100340006110242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электросвязи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1 006.75000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1 006.75000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59</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171770783045791020100100340009511242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2 845.59700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2 845.59700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w:t>
            </w:r>
            <w:r w:rsidRPr="00000D3C">
              <w:rPr>
                <w:rFonts w:ascii="Times New Roman" w:eastAsia="Times New Roman" w:hAnsi="Times New Roman" w:cs="Times New Roman"/>
                <w:sz w:val="9"/>
                <w:szCs w:val="9"/>
                <w:lang w:eastAsia="ru-RU"/>
              </w:rPr>
              <w:lastRenderedPageBreak/>
              <w:t>(государственных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60</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191770783045791020100100350006203242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750.00000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750.00000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61</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181770783045791020100100350009511242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2 845.59700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2 845.59700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62</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171770783045791020100100350006203242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750.00000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750.00000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63</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191770783045791020100100360006311242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электронных систем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64</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181770783045791020100100360006203242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750.00000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750.00000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65</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171770783045791020100100360006311242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электронных систем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66</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191770783045791020100100370005829242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67</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181770783045791020100100370006311242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электронных систем</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68</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171770783045791020100100370005829242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69</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181770783045791020100100380005829242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70</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191770783045791020100100380005829242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00D3C">
              <w:rPr>
                <w:rFonts w:ascii="Times New Roman" w:eastAsia="Times New Roman" w:hAnsi="Times New Roman" w:cs="Times New Roman"/>
                <w:sz w:val="9"/>
                <w:szCs w:val="9"/>
                <w:lang w:eastAsia="ru-RU"/>
              </w:rPr>
              <w:t>Блокхост</w:t>
            </w:r>
            <w:proofErr w:type="spellEnd"/>
            <w:r w:rsidRPr="00000D3C">
              <w:rPr>
                <w:rFonts w:ascii="Times New Roman" w:eastAsia="Times New Roman" w:hAnsi="Times New Roman" w:cs="Times New Roman"/>
                <w:sz w:val="9"/>
                <w:szCs w:val="9"/>
                <w:lang w:eastAsia="ru-RU"/>
              </w:rPr>
              <w:t xml:space="preserve"> Сет</w:t>
            </w:r>
            <w:proofErr w:type="gramStart"/>
            <w:r w:rsidRPr="00000D3C">
              <w:rPr>
                <w:rFonts w:ascii="Times New Roman" w:eastAsia="Times New Roman" w:hAnsi="Times New Roman" w:cs="Times New Roman"/>
                <w:sz w:val="9"/>
                <w:szCs w:val="9"/>
                <w:lang w:eastAsia="ru-RU"/>
              </w:rPr>
              <w:t>ь-</w:t>
            </w:r>
            <w:proofErr w:type="gramEnd"/>
            <w:r w:rsidRPr="00000D3C">
              <w:rPr>
                <w:rFonts w:ascii="Times New Roman" w:eastAsia="Times New Roman" w:hAnsi="Times New Roman" w:cs="Times New Roman"/>
                <w:sz w:val="9"/>
                <w:szCs w:val="9"/>
                <w:lang w:eastAsia="ru-RU"/>
              </w:rPr>
              <w:t xml:space="preserve"> К</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1 270.60000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1 270.60000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71</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171770783045791020100100380005829242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00D3C">
              <w:rPr>
                <w:rFonts w:ascii="Times New Roman" w:eastAsia="Times New Roman" w:hAnsi="Times New Roman" w:cs="Times New Roman"/>
                <w:sz w:val="9"/>
                <w:szCs w:val="9"/>
                <w:lang w:eastAsia="ru-RU"/>
              </w:rPr>
              <w:t>Блокхост</w:t>
            </w:r>
            <w:proofErr w:type="spellEnd"/>
            <w:r w:rsidRPr="00000D3C">
              <w:rPr>
                <w:rFonts w:ascii="Times New Roman" w:eastAsia="Times New Roman" w:hAnsi="Times New Roman" w:cs="Times New Roman"/>
                <w:sz w:val="9"/>
                <w:szCs w:val="9"/>
                <w:lang w:eastAsia="ru-RU"/>
              </w:rPr>
              <w:t xml:space="preserve"> Сет</w:t>
            </w:r>
            <w:proofErr w:type="gramStart"/>
            <w:r w:rsidRPr="00000D3C">
              <w:rPr>
                <w:rFonts w:ascii="Times New Roman" w:eastAsia="Times New Roman" w:hAnsi="Times New Roman" w:cs="Times New Roman"/>
                <w:sz w:val="9"/>
                <w:szCs w:val="9"/>
                <w:lang w:eastAsia="ru-RU"/>
              </w:rPr>
              <w:t>ь-</w:t>
            </w:r>
            <w:proofErr w:type="gramEnd"/>
            <w:r w:rsidRPr="00000D3C">
              <w:rPr>
                <w:rFonts w:ascii="Times New Roman" w:eastAsia="Times New Roman" w:hAnsi="Times New Roman" w:cs="Times New Roman"/>
                <w:sz w:val="9"/>
                <w:szCs w:val="9"/>
                <w:lang w:eastAsia="ru-RU"/>
              </w:rPr>
              <w:t xml:space="preserve"> К</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1 270.60000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1 270.60000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72</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181770783045791020100100390005829242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00D3C">
              <w:rPr>
                <w:rFonts w:ascii="Times New Roman" w:eastAsia="Times New Roman" w:hAnsi="Times New Roman" w:cs="Times New Roman"/>
                <w:sz w:val="9"/>
                <w:szCs w:val="9"/>
                <w:lang w:eastAsia="ru-RU"/>
              </w:rPr>
              <w:t>Блокхост</w:t>
            </w:r>
            <w:proofErr w:type="spellEnd"/>
            <w:r w:rsidRPr="00000D3C">
              <w:rPr>
                <w:rFonts w:ascii="Times New Roman" w:eastAsia="Times New Roman" w:hAnsi="Times New Roman" w:cs="Times New Roman"/>
                <w:sz w:val="9"/>
                <w:szCs w:val="9"/>
                <w:lang w:eastAsia="ru-RU"/>
              </w:rPr>
              <w:t xml:space="preserve"> Сет</w:t>
            </w:r>
            <w:proofErr w:type="gramStart"/>
            <w:r w:rsidRPr="00000D3C">
              <w:rPr>
                <w:rFonts w:ascii="Times New Roman" w:eastAsia="Times New Roman" w:hAnsi="Times New Roman" w:cs="Times New Roman"/>
                <w:sz w:val="9"/>
                <w:szCs w:val="9"/>
                <w:lang w:eastAsia="ru-RU"/>
              </w:rPr>
              <w:t>ь-</w:t>
            </w:r>
            <w:proofErr w:type="gramEnd"/>
            <w:r w:rsidRPr="00000D3C">
              <w:rPr>
                <w:rFonts w:ascii="Times New Roman" w:eastAsia="Times New Roman" w:hAnsi="Times New Roman" w:cs="Times New Roman"/>
                <w:sz w:val="9"/>
                <w:szCs w:val="9"/>
                <w:lang w:eastAsia="ru-RU"/>
              </w:rPr>
              <w:t xml:space="preserve"> К</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1 270.60000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1 270.60000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73</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191770783045791020100100390005829242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ПО </w:t>
            </w:r>
            <w:proofErr w:type="spellStart"/>
            <w:r w:rsidRPr="00000D3C">
              <w:rPr>
                <w:rFonts w:ascii="Times New Roman" w:eastAsia="Times New Roman" w:hAnsi="Times New Roman" w:cs="Times New Roman"/>
                <w:sz w:val="9"/>
                <w:szCs w:val="9"/>
                <w:lang w:eastAsia="ru-RU"/>
              </w:rPr>
              <w:t>КриптоПро</w:t>
            </w:r>
            <w:proofErr w:type="spellEnd"/>
            <w:r w:rsidRPr="00000D3C">
              <w:rPr>
                <w:rFonts w:ascii="Times New Roman" w:eastAsia="Times New Roman" w:hAnsi="Times New Roman" w:cs="Times New Roman"/>
                <w:sz w:val="9"/>
                <w:szCs w:val="9"/>
                <w:lang w:eastAsia="ru-RU"/>
              </w:rPr>
              <w:t xml:space="preserve"> 4.0 Серверная версия</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836.00000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836.00000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74</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171770783045791020100100390005829242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ПО </w:t>
            </w:r>
            <w:proofErr w:type="spellStart"/>
            <w:r w:rsidRPr="00000D3C">
              <w:rPr>
                <w:rFonts w:ascii="Times New Roman" w:eastAsia="Times New Roman" w:hAnsi="Times New Roman" w:cs="Times New Roman"/>
                <w:sz w:val="9"/>
                <w:szCs w:val="9"/>
                <w:lang w:eastAsia="ru-RU"/>
              </w:rPr>
              <w:t>КриптоПро</w:t>
            </w:r>
            <w:proofErr w:type="spellEnd"/>
            <w:r w:rsidRPr="00000D3C">
              <w:rPr>
                <w:rFonts w:ascii="Times New Roman" w:eastAsia="Times New Roman" w:hAnsi="Times New Roman" w:cs="Times New Roman"/>
                <w:sz w:val="9"/>
                <w:szCs w:val="9"/>
                <w:lang w:eastAsia="ru-RU"/>
              </w:rPr>
              <w:t xml:space="preserve"> 4.0 Серверная версия</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836.00000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836.00000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w:t>
            </w:r>
            <w:r w:rsidRPr="00000D3C">
              <w:rPr>
                <w:rFonts w:ascii="Times New Roman" w:eastAsia="Times New Roman" w:hAnsi="Times New Roman" w:cs="Times New Roman"/>
                <w:sz w:val="9"/>
                <w:szCs w:val="9"/>
                <w:lang w:eastAsia="ru-RU"/>
              </w:rPr>
              <w:lastRenderedPageBreak/>
              <w:t>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75</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191770783045791020100100400005829242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441.50000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441.50000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76</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181770783045791020100100400005829242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ПО </w:t>
            </w:r>
            <w:proofErr w:type="spellStart"/>
            <w:r w:rsidRPr="00000D3C">
              <w:rPr>
                <w:rFonts w:ascii="Times New Roman" w:eastAsia="Times New Roman" w:hAnsi="Times New Roman" w:cs="Times New Roman"/>
                <w:sz w:val="9"/>
                <w:szCs w:val="9"/>
                <w:lang w:eastAsia="ru-RU"/>
              </w:rPr>
              <w:t>КриптоПро</w:t>
            </w:r>
            <w:proofErr w:type="spellEnd"/>
            <w:r w:rsidRPr="00000D3C">
              <w:rPr>
                <w:rFonts w:ascii="Times New Roman" w:eastAsia="Times New Roman" w:hAnsi="Times New Roman" w:cs="Times New Roman"/>
                <w:sz w:val="9"/>
                <w:szCs w:val="9"/>
                <w:lang w:eastAsia="ru-RU"/>
              </w:rPr>
              <w:t xml:space="preserve"> 4.0 Серверная версия</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836.00000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836.00000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77</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171770783045791020100100400005829242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441.50000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441.50000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78</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181770783045791020100100410005829242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441.50000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441.50000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79</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191770783045791020100100410008422242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средств подвижной связи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169.00000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169.00000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80</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171770783045791020100100410008422242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средств подвижной связи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169.00000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169.00000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81</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191770783045791020100100420009511242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3 004.55300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3 004.55300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82</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171770783045791020100100420009511242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2 941.72226</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2 941.72226</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83</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181770783045791020100100420008422242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средств подвижной связи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169.00000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169.00000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84</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181770783045791020100100430009511242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3 004.55300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3 004.55300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85</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171770783045791020100100440003512242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передаче электроэнергии</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9 026.30000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9 026.30000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01.01.2017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86</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171770783045791020100100450004399243</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59 000.00000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59 000.00000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01.06.2017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87</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171770783045791020100100460004110243</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000D3C">
              <w:rPr>
                <w:rFonts w:ascii="Times New Roman" w:eastAsia="Times New Roman" w:hAnsi="Times New Roman" w:cs="Times New Roman"/>
                <w:sz w:val="9"/>
                <w:szCs w:val="9"/>
                <w:lang w:eastAsia="ru-RU"/>
              </w:rPr>
              <w:t>адресу</w:t>
            </w:r>
            <w:proofErr w:type="gramStart"/>
            <w:r w:rsidRPr="00000D3C">
              <w:rPr>
                <w:rFonts w:ascii="Times New Roman" w:eastAsia="Times New Roman" w:hAnsi="Times New Roman" w:cs="Times New Roman"/>
                <w:sz w:val="9"/>
                <w:szCs w:val="9"/>
                <w:lang w:eastAsia="ru-RU"/>
              </w:rPr>
              <w:t>:г</w:t>
            </w:r>
            <w:proofErr w:type="spellEnd"/>
            <w:proofErr w:type="gramEnd"/>
            <w:r w:rsidRPr="00000D3C">
              <w:rPr>
                <w:rFonts w:ascii="Times New Roman" w:eastAsia="Times New Roman" w:hAnsi="Times New Roman" w:cs="Times New Roman"/>
                <w:sz w:val="9"/>
                <w:szCs w:val="9"/>
                <w:lang w:eastAsia="ru-RU"/>
              </w:rPr>
              <w:t>. Евпатория, ул. Кирова, д. 54</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1 051.40000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1 051.40000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01.05.2017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88</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171770783045791020100100470004110243</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000D3C">
              <w:rPr>
                <w:rFonts w:ascii="Times New Roman" w:eastAsia="Times New Roman" w:hAnsi="Times New Roman" w:cs="Times New Roman"/>
                <w:sz w:val="9"/>
                <w:szCs w:val="9"/>
                <w:lang w:eastAsia="ru-RU"/>
              </w:rPr>
              <w:t>адресу</w:t>
            </w:r>
            <w:proofErr w:type="gramStart"/>
            <w:r w:rsidRPr="00000D3C">
              <w:rPr>
                <w:rFonts w:ascii="Times New Roman" w:eastAsia="Times New Roman" w:hAnsi="Times New Roman" w:cs="Times New Roman"/>
                <w:sz w:val="9"/>
                <w:szCs w:val="9"/>
                <w:lang w:eastAsia="ru-RU"/>
              </w:rPr>
              <w:t>:г</w:t>
            </w:r>
            <w:proofErr w:type="spellEnd"/>
            <w:proofErr w:type="gramEnd"/>
            <w:r w:rsidRPr="00000D3C">
              <w:rPr>
                <w:rFonts w:ascii="Times New Roman" w:eastAsia="Times New Roman" w:hAnsi="Times New Roman" w:cs="Times New Roman"/>
                <w:sz w:val="9"/>
                <w:szCs w:val="9"/>
                <w:lang w:eastAsia="ru-RU"/>
              </w:rPr>
              <w:t xml:space="preserve">. Симферополь, ул. </w:t>
            </w:r>
            <w:r w:rsidRPr="00000D3C">
              <w:rPr>
                <w:rFonts w:ascii="Times New Roman" w:eastAsia="Times New Roman" w:hAnsi="Times New Roman" w:cs="Times New Roman"/>
                <w:sz w:val="9"/>
                <w:szCs w:val="9"/>
                <w:lang w:eastAsia="ru-RU"/>
              </w:rPr>
              <w:lastRenderedPageBreak/>
              <w:t>Элеваторная, д. 8б</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1 000.00000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1 000.00000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01.05.2017 по 01.12.2017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w:t>
            </w:r>
            <w:r w:rsidRPr="00000D3C">
              <w:rPr>
                <w:rFonts w:ascii="Times New Roman" w:eastAsia="Times New Roman" w:hAnsi="Times New Roman" w:cs="Times New Roman"/>
                <w:sz w:val="9"/>
                <w:szCs w:val="9"/>
                <w:lang w:eastAsia="ru-RU"/>
              </w:rPr>
              <w:lastRenderedPageBreak/>
              <w:t>внебюджетными</w:t>
            </w:r>
            <w:proofErr w:type="gramEnd"/>
            <w:r w:rsidRPr="00000D3C">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89</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171770783045791020100100480005310244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2 014.60000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2 014.60000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01.03.2017 по 01.11.2017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90</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171770783045791020100100490003522244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и транспортировка газа</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185.62377</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185.62377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Срок осуществления закупки с 13.03.2017 по 29.12.2017 </w:t>
            </w:r>
            <w:r w:rsidRPr="00000D3C">
              <w:rPr>
                <w:rFonts w:ascii="Times New Roman" w:eastAsia="Times New Roman" w:hAnsi="Times New Roman" w:cs="Times New Roman"/>
                <w:sz w:val="9"/>
                <w:szCs w:val="9"/>
                <w:lang w:eastAsia="ru-RU"/>
              </w:rPr>
              <w:br/>
              <w:t>ежемесячно</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нет</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91</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171770783045791020100100430000000242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600.00000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92</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191770783045791020100100320000000244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2 428.42910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2 428.42910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93</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181770783045791020100100330000000244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1 902.42910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1 902.42910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94</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171770783045791020100100320000000244</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2017</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993.18994</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993.18994</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95</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181770783045791020100100440000000242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2018</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600.00000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r>
      <w:tr w:rsidR="00000D3C" w:rsidRPr="00000D3C" w:rsidTr="00BE66A4">
        <w:tc>
          <w:tcPr>
            <w:tcW w:w="10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96</w:t>
            </w:r>
          </w:p>
        </w:tc>
        <w:tc>
          <w:tcPr>
            <w:tcW w:w="5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191770783045791020100100430000000242</w:t>
            </w:r>
          </w:p>
        </w:tc>
        <w:tc>
          <w:tcPr>
            <w:tcW w:w="34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7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46"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2019</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600.00000</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600.00000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w:t>
            </w:r>
          </w:p>
        </w:tc>
      </w:tr>
      <w:tr w:rsidR="00000D3C" w:rsidRPr="00000D3C" w:rsidTr="00BE66A4">
        <w:tc>
          <w:tcPr>
            <w:tcW w:w="2057" w:type="pct"/>
            <w:gridSpan w:val="6"/>
            <w:hideMark/>
          </w:tcPr>
          <w:p w:rsidR="00000D3C" w:rsidRPr="00000D3C" w:rsidRDefault="00000D3C" w:rsidP="00000D3C">
            <w:pPr>
              <w:jc w:val="right"/>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204 602.74994</w:t>
            </w:r>
          </w:p>
        </w:tc>
        <w:tc>
          <w:tcPr>
            <w:tcW w:w="223"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105 099.58994</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49 751.58000</w:t>
            </w:r>
          </w:p>
        </w:tc>
        <w:tc>
          <w:tcPr>
            <w:tcW w:w="19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49 751.58000</w:t>
            </w:r>
          </w:p>
        </w:tc>
        <w:tc>
          <w:tcPr>
            <w:tcW w:w="240"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0.00000</w:t>
            </w:r>
          </w:p>
        </w:tc>
        <w:tc>
          <w:tcPr>
            <w:tcW w:w="27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Х</w:t>
            </w:r>
          </w:p>
        </w:tc>
        <w:tc>
          <w:tcPr>
            <w:tcW w:w="4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Х</w:t>
            </w:r>
          </w:p>
        </w:tc>
        <w:tc>
          <w:tcPr>
            <w:tcW w:w="257"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Х</w:t>
            </w:r>
          </w:p>
        </w:tc>
        <w:tc>
          <w:tcPr>
            <w:tcW w:w="961"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Х</w:t>
            </w:r>
          </w:p>
        </w:tc>
      </w:tr>
      <w:bookmarkEnd w:id="0"/>
    </w:tbl>
    <w:p w:rsidR="00000D3C" w:rsidRPr="00000D3C" w:rsidRDefault="00000D3C" w:rsidP="00000D3C">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72"/>
        <w:gridCol w:w="5616"/>
      </w:tblGrid>
      <w:tr w:rsidR="00000D3C" w:rsidRPr="00000D3C" w:rsidTr="00F339B0">
        <w:trPr>
          <w:trHeight w:val="300"/>
          <w:tblCellSpacing w:w="15" w:type="dxa"/>
        </w:trPr>
        <w:tc>
          <w:tcPr>
            <w:tcW w:w="4972" w:type="pct"/>
            <w:gridSpan w:val="2"/>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r w:rsidR="00000D3C" w:rsidRPr="00000D3C" w:rsidTr="00F339B0">
        <w:trPr>
          <w:tblCellSpacing w:w="15" w:type="dxa"/>
        </w:trPr>
        <w:tc>
          <w:tcPr>
            <w:tcW w:w="3173"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000D3C" w:rsidRPr="00000D3C">
              <w:trPr>
                <w:tblCellSpacing w:w="15" w:type="dxa"/>
              </w:trPr>
              <w:tc>
                <w:tcPr>
                  <w:tcW w:w="0" w:type="auto"/>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proofErr w:type="spellStart"/>
                  <w:r w:rsidRPr="00000D3C">
                    <w:rPr>
                      <w:rFonts w:ascii="Times New Roman" w:eastAsia="Times New Roman" w:hAnsi="Times New Roman" w:cs="Times New Roman"/>
                      <w:sz w:val="24"/>
                      <w:szCs w:val="24"/>
                      <w:lang w:eastAsia="ru-RU"/>
                    </w:rPr>
                    <w:t>Наздрачев</w:t>
                  </w:r>
                  <w:proofErr w:type="spellEnd"/>
                  <w:r w:rsidRPr="00000D3C">
                    <w:rPr>
                      <w:rFonts w:ascii="Times New Roman" w:eastAsia="Times New Roman" w:hAnsi="Times New Roman" w:cs="Times New Roman"/>
                      <w:sz w:val="24"/>
                      <w:szCs w:val="24"/>
                      <w:lang w:eastAsia="ru-RU"/>
                    </w:rPr>
                    <w:t xml:space="preserve"> Роман Борисович, Руководитель</w:t>
                  </w:r>
                </w:p>
              </w:tc>
              <w:tc>
                <w:tcPr>
                  <w:tcW w:w="0" w:type="auto"/>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01</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марта</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17</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proofErr w:type="gramStart"/>
                  <w:r w:rsidRPr="00000D3C">
                    <w:rPr>
                      <w:rFonts w:ascii="Times New Roman" w:eastAsia="Times New Roman" w:hAnsi="Times New Roman" w:cs="Times New Roman"/>
                      <w:sz w:val="24"/>
                      <w:szCs w:val="24"/>
                      <w:lang w:eastAsia="ru-RU"/>
                    </w:rPr>
                    <w:t>г</w:t>
                  </w:r>
                  <w:proofErr w:type="gramEnd"/>
                  <w:r w:rsidRPr="00000D3C">
                    <w:rPr>
                      <w:rFonts w:ascii="Times New Roman" w:eastAsia="Times New Roman" w:hAnsi="Times New Roman" w:cs="Times New Roman"/>
                      <w:sz w:val="24"/>
                      <w:szCs w:val="24"/>
                      <w:lang w:eastAsia="ru-RU"/>
                    </w:rPr>
                    <w:t>.</w:t>
                  </w:r>
                </w:p>
              </w:tc>
            </w:tr>
            <w:tr w:rsidR="00000D3C" w:rsidRPr="00000D3C">
              <w:trPr>
                <w:tblCellSpacing w:w="15" w:type="dxa"/>
              </w:trPr>
              <w:tc>
                <w:tcPr>
                  <w:tcW w:w="0" w:type="auto"/>
                  <w:gridSpan w:val="2"/>
                  <w:vAlign w:val="center"/>
                  <w:hideMark/>
                </w:tcPr>
                <w:p w:rsidR="00000D3C" w:rsidRPr="00000D3C" w:rsidRDefault="00000D3C" w:rsidP="00000D3C">
                  <w:pPr>
                    <w:spacing w:after="0" w:line="240" w:lineRule="auto"/>
                    <w:jc w:val="center"/>
                    <w:rPr>
                      <w:rFonts w:ascii="Times New Roman" w:eastAsia="Times New Roman" w:hAnsi="Times New Roman" w:cs="Times New Roman"/>
                      <w:sz w:val="11"/>
                      <w:szCs w:val="11"/>
                      <w:lang w:eastAsia="ru-RU"/>
                    </w:rPr>
                  </w:pPr>
                  <w:r w:rsidRPr="00000D3C">
                    <w:rPr>
                      <w:rFonts w:ascii="Times New Roman" w:eastAsia="Times New Roman" w:hAnsi="Times New Roman" w:cs="Times New Roman"/>
                      <w:sz w:val="11"/>
                      <w:szCs w:val="11"/>
                      <w:lang w:eastAsia="ru-RU"/>
                    </w:rPr>
                    <w:t>(Ф.И.О., должность руководителя (</w:t>
                  </w:r>
                  <w:proofErr w:type="spellStart"/>
                  <w:r w:rsidRPr="00000D3C">
                    <w:rPr>
                      <w:rFonts w:ascii="Times New Roman" w:eastAsia="Times New Roman" w:hAnsi="Times New Roman" w:cs="Times New Roman"/>
                      <w:sz w:val="11"/>
                      <w:szCs w:val="11"/>
                      <w:lang w:eastAsia="ru-RU"/>
                    </w:rPr>
                    <w:t>уполномоченого</w:t>
                  </w:r>
                  <w:proofErr w:type="spellEnd"/>
                  <w:r w:rsidRPr="00000D3C">
                    <w:rPr>
                      <w:rFonts w:ascii="Times New Roman" w:eastAsia="Times New Roman" w:hAnsi="Times New Roman" w:cs="Times New Roman"/>
                      <w:sz w:val="11"/>
                      <w:szCs w:val="11"/>
                      <w:lang w:eastAsia="ru-RU"/>
                    </w:rPr>
                    <w:t xml:space="preserve"> должностного лица) заказчика)</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11"/>
                      <w:szCs w:val="11"/>
                      <w:lang w:eastAsia="ru-RU"/>
                    </w:rPr>
                  </w:pPr>
                  <w:r w:rsidRPr="00000D3C">
                    <w:rPr>
                      <w:rFonts w:ascii="Times New Roman" w:eastAsia="Times New Roman" w:hAnsi="Times New Roman" w:cs="Times New Roman"/>
                      <w:sz w:val="11"/>
                      <w:szCs w:val="11"/>
                      <w:lang w:eastAsia="ru-RU"/>
                    </w:rPr>
                    <w:t>(подпись)</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11"/>
                      <w:szCs w:val="11"/>
                      <w:lang w:eastAsia="ru-RU"/>
                    </w:rPr>
                  </w:pPr>
                  <w:r w:rsidRPr="00000D3C">
                    <w:rPr>
                      <w:rFonts w:ascii="Times New Roman" w:eastAsia="Times New Roman" w:hAnsi="Times New Roman" w:cs="Times New Roman"/>
                      <w:sz w:val="11"/>
                      <w:szCs w:val="11"/>
                      <w:lang w:eastAsia="ru-RU"/>
                    </w:rPr>
                    <w:t>(дата утверждения)</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r w:rsidR="00000D3C" w:rsidRPr="00000D3C">
              <w:trPr>
                <w:tblCellSpacing w:w="15" w:type="dxa"/>
              </w:trPr>
              <w:tc>
                <w:tcPr>
                  <w:tcW w:w="0" w:type="auto"/>
                  <w:gridSpan w:val="2"/>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proofErr w:type="spellStart"/>
                  <w:r w:rsidRPr="00000D3C">
                    <w:rPr>
                      <w:rFonts w:ascii="Times New Roman" w:eastAsia="Times New Roman" w:hAnsi="Times New Roman" w:cs="Times New Roman"/>
                      <w:sz w:val="24"/>
                      <w:szCs w:val="24"/>
                      <w:lang w:eastAsia="ru-RU"/>
                    </w:rPr>
                    <w:t>Эбазерова</w:t>
                  </w:r>
                  <w:proofErr w:type="spellEnd"/>
                  <w:r w:rsidRPr="00000D3C">
                    <w:rPr>
                      <w:rFonts w:ascii="Times New Roman" w:eastAsia="Times New Roman" w:hAnsi="Times New Roman" w:cs="Times New Roman"/>
                      <w:sz w:val="24"/>
                      <w:szCs w:val="24"/>
                      <w:lang w:eastAsia="ru-RU"/>
                    </w:rPr>
                    <w:t xml:space="preserve"> </w:t>
                  </w:r>
                  <w:proofErr w:type="spellStart"/>
                  <w:r w:rsidRPr="00000D3C">
                    <w:rPr>
                      <w:rFonts w:ascii="Times New Roman" w:eastAsia="Times New Roman" w:hAnsi="Times New Roman" w:cs="Times New Roman"/>
                      <w:sz w:val="24"/>
                      <w:szCs w:val="24"/>
                      <w:lang w:eastAsia="ru-RU"/>
                    </w:rPr>
                    <w:t>Нияра</w:t>
                  </w:r>
                  <w:proofErr w:type="spellEnd"/>
                  <w:r w:rsidRPr="00000D3C">
                    <w:rPr>
                      <w:rFonts w:ascii="Times New Roman" w:eastAsia="Times New Roman" w:hAnsi="Times New Roman" w:cs="Times New Roman"/>
                      <w:sz w:val="24"/>
                      <w:szCs w:val="24"/>
                      <w:lang w:eastAsia="ru-RU"/>
                    </w:rPr>
                    <w:t xml:space="preserve"> </w:t>
                  </w:r>
                  <w:proofErr w:type="spellStart"/>
                  <w:r w:rsidRPr="00000D3C">
                    <w:rPr>
                      <w:rFonts w:ascii="Times New Roman" w:eastAsia="Times New Roman" w:hAnsi="Times New Roman" w:cs="Times New Roman"/>
                      <w:sz w:val="24"/>
                      <w:szCs w:val="24"/>
                      <w:lang w:eastAsia="ru-RU"/>
                    </w:rPr>
                    <w:t>Османовна</w:t>
                  </w:r>
                  <w:proofErr w:type="spellEnd"/>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gridSpan w:val="7"/>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r w:rsidR="00000D3C" w:rsidRPr="00000D3C">
              <w:trPr>
                <w:tblCellSpacing w:w="15" w:type="dxa"/>
              </w:trPr>
              <w:tc>
                <w:tcPr>
                  <w:tcW w:w="0" w:type="auto"/>
                  <w:gridSpan w:val="2"/>
                  <w:vAlign w:val="center"/>
                  <w:hideMark/>
                </w:tcPr>
                <w:p w:rsidR="00000D3C" w:rsidRPr="00000D3C" w:rsidRDefault="00000D3C" w:rsidP="00000D3C">
                  <w:pPr>
                    <w:spacing w:after="0" w:line="240" w:lineRule="auto"/>
                    <w:jc w:val="center"/>
                    <w:rPr>
                      <w:rFonts w:ascii="Times New Roman" w:eastAsia="Times New Roman" w:hAnsi="Times New Roman" w:cs="Times New Roman"/>
                      <w:sz w:val="11"/>
                      <w:szCs w:val="11"/>
                      <w:lang w:eastAsia="ru-RU"/>
                    </w:rPr>
                  </w:pPr>
                  <w:r w:rsidRPr="00000D3C">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11"/>
                      <w:szCs w:val="11"/>
                      <w:lang w:eastAsia="ru-RU"/>
                    </w:rPr>
                  </w:pPr>
                  <w:r w:rsidRPr="00000D3C">
                    <w:rPr>
                      <w:rFonts w:ascii="Times New Roman" w:eastAsia="Times New Roman" w:hAnsi="Times New Roman" w:cs="Times New Roman"/>
                      <w:sz w:val="11"/>
                      <w:szCs w:val="11"/>
                      <w:lang w:eastAsia="ru-RU"/>
                    </w:rPr>
                    <w:t>(подпись)</w:t>
                  </w: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r>
            <w:tr w:rsidR="00000D3C" w:rsidRPr="00000D3C">
              <w:trPr>
                <w:trHeight w:val="375"/>
                <w:tblCellSpacing w:w="15" w:type="dxa"/>
              </w:trPr>
              <w:tc>
                <w:tcPr>
                  <w:tcW w:w="0" w:type="auto"/>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gridSpan w:val="4"/>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0" w:type="auto"/>
                  <w:vAlign w:val="bottom"/>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М.П.</w:t>
                  </w: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r>
          </w:tbl>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1785"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bl>
    <w:p w:rsidR="00000D3C" w:rsidRPr="00000D3C" w:rsidRDefault="00000D3C" w:rsidP="00000D3C">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000D3C" w:rsidRPr="00000D3C" w:rsidTr="00F339B0">
        <w:trPr>
          <w:tblCellSpacing w:w="15" w:type="dxa"/>
        </w:trPr>
        <w:tc>
          <w:tcPr>
            <w:tcW w:w="4972" w:type="pct"/>
            <w:vAlign w:val="center"/>
            <w:hideMark/>
          </w:tcPr>
          <w:p w:rsidR="00000D3C" w:rsidRPr="00000D3C" w:rsidRDefault="00000D3C" w:rsidP="00000D3C">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000D3C">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000D3C">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000D3C" w:rsidRPr="00000D3C" w:rsidRDefault="00000D3C" w:rsidP="00000D3C">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000D3C" w:rsidRPr="00000D3C" w:rsidTr="00F339B0">
        <w:trPr>
          <w:tblCellSpacing w:w="15" w:type="dxa"/>
        </w:trPr>
        <w:tc>
          <w:tcPr>
            <w:tcW w:w="3708"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000D3C">
              <w:rPr>
                <w:rFonts w:ascii="Times New Roman" w:eastAsia="Times New Roman" w:hAnsi="Times New Roman" w:cs="Times New Roman"/>
                <w:sz w:val="24"/>
                <w:szCs w:val="24"/>
                <w:lang w:eastAsia="ru-RU"/>
              </w:rPr>
              <w:br/>
              <w:t>измененный(8)</w:t>
            </w:r>
          </w:p>
        </w:tc>
        <w:tc>
          <w:tcPr>
            <w:tcW w:w="659" w:type="pct"/>
            <w:tcMar>
              <w:top w:w="15" w:type="dxa"/>
              <w:left w:w="225" w:type="dxa"/>
              <w:bottom w:w="15" w:type="dxa"/>
              <w:right w:w="15" w:type="dxa"/>
            </w:tcMar>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изменения</w:t>
            </w:r>
          </w:p>
        </w:tc>
        <w:tc>
          <w:tcPr>
            <w:tcW w:w="574"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8</w:t>
            </w:r>
          </w:p>
        </w:tc>
      </w:tr>
      <w:tr w:rsidR="00000D3C" w:rsidRPr="00000D3C" w:rsidTr="00F339B0">
        <w:trPr>
          <w:tblCellSpacing w:w="15" w:type="dxa"/>
        </w:trPr>
        <w:tc>
          <w:tcPr>
            <w:tcW w:w="3708" w:type="pct"/>
            <w:tcBorders>
              <w:bottom w:val="single" w:sz="6" w:space="0" w:color="000000"/>
            </w:tcBorders>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r>
      <w:tr w:rsidR="00000D3C" w:rsidRPr="00000D3C" w:rsidTr="00F339B0">
        <w:trPr>
          <w:tblCellSpacing w:w="15" w:type="dxa"/>
        </w:trPr>
        <w:tc>
          <w:tcPr>
            <w:tcW w:w="4970" w:type="pct"/>
            <w:gridSpan w:val="3"/>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r w:rsidR="00000D3C" w:rsidRPr="00000D3C" w:rsidTr="00F339B0">
        <w:trPr>
          <w:tblCellSpacing w:w="15" w:type="dxa"/>
        </w:trPr>
        <w:tc>
          <w:tcPr>
            <w:tcW w:w="4970" w:type="pct"/>
            <w:gridSpan w:val="3"/>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bl>
    <w:p w:rsidR="00000D3C" w:rsidRPr="00000D3C" w:rsidRDefault="00000D3C" w:rsidP="00000D3C">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316"/>
        <w:gridCol w:w="2846"/>
        <w:gridCol w:w="3034"/>
        <w:gridCol w:w="2953"/>
        <w:gridCol w:w="2931"/>
      </w:tblGrid>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 </w:t>
            </w:r>
            <w:proofErr w:type="gramStart"/>
            <w:r w:rsidRPr="00000D3C">
              <w:rPr>
                <w:rFonts w:ascii="Times New Roman" w:eastAsia="Times New Roman" w:hAnsi="Times New Roman" w:cs="Times New Roman"/>
                <w:sz w:val="9"/>
                <w:szCs w:val="9"/>
                <w:lang w:eastAsia="ru-RU"/>
              </w:rPr>
              <w:t>п</w:t>
            </w:r>
            <w:proofErr w:type="gramEnd"/>
            <w:r w:rsidRPr="00000D3C">
              <w:rPr>
                <w:rFonts w:ascii="Times New Roman" w:eastAsia="Times New Roman" w:hAnsi="Times New Roman" w:cs="Times New Roman"/>
                <w:sz w:val="9"/>
                <w:szCs w:val="9"/>
                <w:lang w:eastAsia="ru-RU"/>
              </w:rPr>
              <w:t>/п</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Идентификационный код закупки</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Наименование объекта и (или) объектов закупки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000D3C">
              <w:rPr>
                <w:rFonts w:ascii="Times New Roman" w:eastAsia="Times New Roman" w:hAnsi="Times New Roman" w:cs="Times New Roman"/>
                <w:sz w:val="9"/>
                <w:szCs w:val="9"/>
                <w:lang w:eastAsia="ru-RU"/>
              </w:rPr>
              <w:t xml:space="preserve">, полномочий государственных органов, органов управления государственными внебюджетными фондами, муниципальных </w:t>
            </w:r>
            <w:r w:rsidRPr="00000D3C">
              <w:rPr>
                <w:rFonts w:ascii="Times New Roman" w:eastAsia="Times New Roman" w:hAnsi="Times New Roman" w:cs="Times New Roman"/>
                <w:sz w:val="9"/>
                <w:szCs w:val="9"/>
                <w:lang w:eastAsia="ru-RU"/>
              </w:rPr>
              <w:lastRenderedPageBreak/>
              <w:t>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1</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181770783045791020100100100002630242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w:t>
            </w:r>
            <w:proofErr w:type="spellStart"/>
            <w:r w:rsidRPr="00000D3C">
              <w:rPr>
                <w:rFonts w:ascii="Times New Roman" w:eastAsia="Times New Roman" w:hAnsi="Times New Roman" w:cs="Times New Roman"/>
                <w:sz w:val="9"/>
                <w:szCs w:val="9"/>
                <w:lang w:eastAsia="ru-RU"/>
              </w:rPr>
              <w:t>Пат</w:t>
            </w:r>
            <w:proofErr w:type="gramStart"/>
            <w:r w:rsidRPr="00000D3C">
              <w:rPr>
                <w:rFonts w:ascii="Times New Roman" w:eastAsia="Times New Roman" w:hAnsi="Times New Roman" w:cs="Times New Roman"/>
                <w:sz w:val="9"/>
                <w:szCs w:val="9"/>
                <w:lang w:eastAsia="ru-RU"/>
              </w:rPr>
              <w:t>ч</w:t>
            </w:r>
            <w:proofErr w:type="spellEnd"/>
            <w:r w:rsidRPr="00000D3C">
              <w:rPr>
                <w:rFonts w:ascii="Times New Roman" w:eastAsia="Times New Roman" w:hAnsi="Times New Roman" w:cs="Times New Roman"/>
                <w:sz w:val="9"/>
                <w:szCs w:val="9"/>
                <w:lang w:eastAsia="ru-RU"/>
              </w:rPr>
              <w:t>-</w:t>
            </w:r>
            <w:proofErr w:type="gramEnd"/>
            <w:r w:rsidRPr="00000D3C">
              <w:rPr>
                <w:rFonts w:ascii="Times New Roman" w:eastAsia="Times New Roman" w:hAnsi="Times New Roman" w:cs="Times New Roman"/>
                <w:sz w:val="9"/>
                <w:szCs w:val="9"/>
                <w:lang w:eastAsia="ru-RU"/>
              </w:rPr>
              <w:t xml:space="preserve"> корд UTP 5e/6e</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191770783045791020100100100002630242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w:t>
            </w:r>
            <w:proofErr w:type="spellStart"/>
            <w:r w:rsidRPr="00000D3C">
              <w:rPr>
                <w:rFonts w:ascii="Times New Roman" w:eastAsia="Times New Roman" w:hAnsi="Times New Roman" w:cs="Times New Roman"/>
                <w:sz w:val="9"/>
                <w:szCs w:val="9"/>
                <w:lang w:eastAsia="ru-RU"/>
              </w:rPr>
              <w:t>Пат</w:t>
            </w:r>
            <w:proofErr w:type="gramStart"/>
            <w:r w:rsidRPr="00000D3C">
              <w:rPr>
                <w:rFonts w:ascii="Times New Roman" w:eastAsia="Times New Roman" w:hAnsi="Times New Roman" w:cs="Times New Roman"/>
                <w:sz w:val="9"/>
                <w:szCs w:val="9"/>
                <w:lang w:eastAsia="ru-RU"/>
              </w:rPr>
              <w:t>ч</w:t>
            </w:r>
            <w:proofErr w:type="spellEnd"/>
            <w:r w:rsidRPr="00000D3C">
              <w:rPr>
                <w:rFonts w:ascii="Times New Roman" w:eastAsia="Times New Roman" w:hAnsi="Times New Roman" w:cs="Times New Roman"/>
                <w:sz w:val="9"/>
                <w:szCs w:val="9"/>
                <w:lang w:eastAsia="ru-RU"/>
              </w:rPr>
              <w:t>-</w:t>
            </w:r>
            <w:proofErr w:type="gramEnd"/>
            <w:r w:rsidRPr="00000D3C">
              <w:rPr>
                <w:rFonts w:ascii="Times New Roman" w:eastAsia="Times New Roman" w:hAnsi="Times New Roman" w:cs="Times New Roman"/>
                <w:sz w:val="9"/>
                <w:szCs w:val="9"/>
                <w:lang w:eastAsia="ru-RU"/>
              </w:rPr>
              <w:t xml:space="preserve"> корд UTP 5e/6e</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181770783045791020100100110002620242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191770783045791020100100110002620242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171770783045791020100100110002630242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w:t>
            </w:r>
            <w:proofErr w:type="spellStart"/>
            <w:r w:rsidRPr="00000D3C">
              <w:rPr>
                <w:rFonts w:ascii="Times New Roman" w:eastAsia="Times New Roman" w:hAnsi="Times New Roman" w:cs="Times New Roman"/>
                <w:sz w:val="9"/>
                <w:szCs w:val="9"/>
                <w:lang w:eastAsia="ru-RU"/>
              </w:rPr>
              <w:t>Пат</w:t>
            </w:r>
            <w:proofErr w:type="gramStart"/>
            <w:r w:rsidRPr="00000D3C">
              <w:rPr>
                <w:rFonts w:ascii="Times New Roman" w:eastAsia="Times New Roman" w:hAnsi="Times New Roman" w:cs="Times New Roman"/>
                <w:sz w:val="9"/>
                <w:szCs w:val="9"/>
                <w:lang w:eastAsia="ru-RU"/>
              </w:rPr>
              <w:t>ч</w:t>
            </w:r>
            <w:proofErr w:type="spellEnd"/>
            <w:r w:rsidRPr="00000D3C">
              <w:rPr>
                <w:rFonts w:ascii="Times New Roman" w:eastAsia="Times New Roman" w:hAnsi="Times New Roman" w:cs="Times New Roman"/>
                <w:sz w:val="9"/>
                <w:szCs w:val="9"/>
                <w:lang w:eastAsia="ru-RU"/>
              </w:rPr>
              <w:t>-</w:t>
            </w:r>
            <w:proofErr w:type="gramEnd"/>
            <w:r w:rsidRPr="00000D3C">
              <w:rPr>
                <w:rFonts w:ascii="Times New Roman" w:eastAsia="Times New Roman" w:hAnsi="Times New Roman" w:cs="Times New Roman"/>
                <w:sz w:val="9"/>
                <w:szCs w:val="9"/>
                <w:lang w:eastAsia="ru-RU"/>
              </w:rPr>
              <w:t xml:space="preserve"> корд UTP 5e/6e</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171770783045791020100100120002620242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181770783045791020100100130002620242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191770783045791020100100130002620242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171770783045791020100100130002620242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10</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181770783045791020100100140002680242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11</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191770783045791020100100140002680242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12</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181770783045791020100100150002620242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13</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191770783045791020100100150002620242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14</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171770783045791020100100150002680242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15</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191770783045791020100100160002229244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16</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181770783045791020100100160002229244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171770783045791020100100160002620242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191770783045791020100100170002041244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Поставка хозяйственных товаров для нужд территориальных налоговых органов и УФНС </w:t>
            </w:r>
            <w:r w:rsidRPr="00000D3C">
              <w:rPr>
                <w:rFonts w:ascii="Times New Roman" w:eastAsia="Times New Roman" w:hAnsi="Times New Roman" w:cs="Times New Roman"/>
                <w:sz w:val="9"/>
                <w:szCs w:val="9"/>
                <w:lang w:eastAsia="ru-RU"/>
              </w:rPr>
              <w:lastRenderedPageBreak/>
              <w:t>России по Республике Крым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000D3C">
              <w:rPr>
                <w:rFonts w:ascii="Times New Roman" w:eastAsia="Times New Roman" w:hAnsi="Times New Roman" w:cs="Times New Roman"/>
                <w:sz w:val="9"/>
                <w:szCs w:val="9"/>
                <w:lang w:eastAsia="ru-RU"/>
              </w:rPr>
              <w:lastRenderedPageBreak/>
              <w:t>№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19</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181770783045791020100100170002041244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20</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171770783045791020100100170002229244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21</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191770783045791020100100180001723244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00D3C">
              <w:rPr>
                <w:rFonts w:ascii="Times New Roman" w:eastAsia="Times New Roman" w:hAnsi="Times New Roman" w:cs="Times New Roman"/>
                <w:sz w:val="9"/>
                <w:szCs w:val="9"/>
                <w:lang w:eastAsia="ru-RU"/>
              </w:rPr>
              <w:t>налоговыхорганов</w:t>
            </w:r>
            <w:proofErr w:type="spellEnd"/>
            <w:r w:rsidRPr="00000D3C">
              <w:rPr>
                <w:rFonts w:ascii="Times New Roman" w:eastAsia="Times New Roman" w:hAnsi="Times New Roman" w:cs="Times New Roman"/>
                <w:sz w:val="9"/>
                <w:szCs w:val="9"/>
                <w:lang w:eastAsia="ru-RU"/>
              </w:rPr>
              <w:t xml:space="preserve"> УФНС России по Республике Крым в 2019году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22</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181770783045791020100100180001723244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00D3C">
              <w:rPr>
                <w:rFonts w:ascii="Times New Roman" w:eastAsia="Times New Roman" w:hAnsi="Times New Roman" w:cs="Times New Roman"/>
                <w:sz w:val="9"/>
                <w:szCs w:val="9"/>
                <w:lang w:eastAsia="ru-RU"/>
              </w:rPr>
              <w:t>налоговыхорганов</w:t>
            </w:r>
            <w:proofErr w:type="spellEnd"/>
            <w:r w:rsidRPr="00000D3C">
              <w:rPr>
                <w:rFonts w:ascii="Times New Roman" w:eastAsia="Times New Roman" w:hAnsi="Times New Roman" w:cs="Times New Roman"/>
                <w:sz w:val="9"/>
                <w:szCs w:val="9"/>
                <w:lang w:eastAsia="ru-RU"/>
              </w:rPr>
              <w:t xml:space="preserve"> УФНС России по Республике Крым в 2018 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23</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191770783045791020100100190003319244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24</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181770783045791020100100190003319244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25</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171770783045791020100100190001723244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00D3C">
              <w:rPr>
                <w:rFonts w:ascii="Times New Roman" w:eastAsia="Times New Roman" w:hAnsi="Times New Roman" w:cs="Times New Roman"/>
                <w:sz w:val="9"/>
                <w:szCs w:val="9"/>
                <w:lang w:eastAsia="ru-RU"/>
              </w:rPr>
              <w:t>налоговыхорганов</w:t>
            </w:r>
            <w:proofErr w:type="spellEnd"/>
            <w:r w:rsidRPr="00000D3C">
              <w:rPr>
                <w:rFonts w:ascii="Times New Roman" w:eastAsia="Times New Roman" w:hAnsi="Times New Roman" w:cs="Times New Roman"/>
                <w:sz w:val="9"/>
                <w:szCs w:val="9"/>
                <w:lang w:eastAsia="ru-RU"/>
              </w:rPr>
              <w:t xml:space="preserve"> УФНС России по Республике Крым в 2017 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26</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191770783045791020100100200004120244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27</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181770783045791020100100200004120244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28</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171770783045791020100100200003319244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29</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191770783045791020100100210008621244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Оказание услуг по проведению </w:t>
            </w:r>
            <w:proofErr w:type="spellStart"/>
            <w:r w:rsidRPr="00000D3C">
              <w:rPr>
                <w:rFonts w:ascii="Times New Roman" w:eastAsia="Times New Roman" w:hAnsi="Times New Roman" w:cs="Times New Roman"/>
                <w:sz w:val="9"/>
                <w:szCs w:val="9"/>
                <w:lang w:eastAsia="ru-RU"/>
              </w:rPr>
              <w:t>предрейсового</w:t>
            </w:r>
            <w:proofErr w:type="spellEnd"/>
            <w:r w:rsidRPr="00000D3C">
              <w:rPr>
                <w:rFonts w:ascii="Times New Roman" w:eastAsia="Times New Roman" w:hAnsi="Times New Roman" w:cs="Times New Roman"/>
                <w:sz w:val="9"/>
                <w:szCs w:val="9"/>
                <w:lang w:eastAsia="ru-RU"/>
              </w:rPr>
              <w:t xml:space="preserve"> и </w:t>
            </w:r>
            <w:proofErr w:type="spellStart"/>
            <w:r w:rsidRPr="00000D3C">
              <w:rPr>
                <w:rFonts w:ascii="Times New Roman" w:eastAsia="Times New Roman" w:hAnsi="Times New Roman" w:cs="Times New Roman"/>
                <w:sz w:val="9"/>
                <w:szCs w:val="9"/>
                <w:lang w:eastAsia="ru-RU"/>
              </w:rPr>
              <w:t>послерейсового</w:t>
            </w:r>
            <w:proofErr w:type="spellEnd"/>
            <w:r w:rsidRPr="00000D3C">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30</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181770783045791020100100210008621244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Оказание услуг по проведению </w:t>
            </w:r>
            <w:proofErr w:type="spellStart"/>
            <w:r w:rsidRPr="00000D3C">
              <w:rPr>
                <w:rFonts w:ascii="Times New Roman" w:eastAsia="Times New Roman" w:hAnsi="Times New Roman" w:cs="Times New Roman"/>
                <w:sz w:val="9"/>
                <w:szCs w:val="9"/>
                <w:lang w:eastAsia="ru-RU"/>
              </w:rPr>
              <w:t>предрейсового</w:t>
            </w:r>
            <w:proofErr w:type="spellEnd"/>
            <w:r w:rsidRPr="00000D3C">
              <w:rPr>
                <w:rFonts w:ascii="Times New Roman" w:eastAsia="Times New Roman" w:hAnsi="Times New Roman" w:cs="Times New Roman"/>
                <w:sz w:val="9"/>
                <w:szCs w:val="9"/>
                <w:lang w:eastAsia="ru-RU"/>
              </w:rPr>
              <w:t xml:space="preserve"> и </w:t>
            </w:r>
            <w:proofErr w:type="spellStart"/>
            <w:r w:rsidRPr="00000D3C">
              <w:rPr>
                <w:rFonts w:ascii="Times New Roman" w:eastAsia="Times New Roman" w:hAnsi="Times New Roman" w:cs="Times New Roman"/>
                <w:sz w:val="9"/>
                <w:szCs w:val="9"/>
                <w:lang w:eastAsia="ru-RU"/>
              </w:rPr>
              <w:t>послерейсового</w:t>
            </w:r>
            <w:proofErr w:type="spellEnd"/>
            <w:r w:rsidRPr="00000D3C">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31</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171770783045791020100100210004120244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32</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191770783045791020100100220003523244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33</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181770783045791020100100220003523244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Услуги приобретению газа, </w:t>
            </w:r>
            <w:r w:rsidRPr="00000D3C">
              <w:rPr>
                <w:rFonts w:ascii="Times New Roman" w:eastAsia="Times New Roman" w:hAnsi="Times New Roman" w:cs="Times New Roman"/>
                <w:sz w:val="9"/>
                <w:szCs w:val="9"/>
                <w:lang w:eastAsia="ru-RU"/>
              </w:rPr>
              <w:lastRenderedPageBreak/>
              <w:t>подаваемого по распределительным трубопроводам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000D3C">
              <w:rPr>
                <w:rFonts w:ascii="Times New Roman" w:eastAsia="Times New Roman" w:hAnsi="Times New Roman" w:cs="Times New Roman"/>
                <w:sz w:val="9"/>
                <w:szCs w:val="9"/>
                <w:lang w:eastAsia="ru-RU"/>
              </w:rPr>
              <w:lastRenderedPageBreak/>
              <w:t>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000D3C">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000D3C">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34</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171770783045791020100100220008621244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Оказание услуг по проведению </w:t>
            </w:r>
            <w:proofErr w:type="spellStart"/>
            <w:r w:rsidRPr="00000D3C">
              <w:rPr>
                <w:rFonts w:ascii="Times New Roman" w:eastAsia="Times New Roman" w:hAnsi="Times New Roman" w:cs="Times New Roman"/>
                <w:sz w:val="9"/>
                <w:szCs w:val="9"/>
                <w:lang w:eastAsia="ru-RU"/>
              </w:rPr>
              <w:t>предрейсового</w:t>
            </w:r>
            <w:proofErr w:type="spellEnd"/>
            <w:r w:rsidRPr="00000D3C">
              <w:rPr>
                <w:rFonts w:ascii="Times New Roman" w:eastAsia="Times New Roman" w:hAnsi="Times New Roman" w:cs="Times New Roman"/>
                <w:sz w:val="9"/>
                <w:szCs w:val="9"/>
                <w:lang w:eastAsia="ru-RU"/>
              </w:rPr>
              <w:t xml:space="preserve"> и </w:t>
            </w:r>
            <w:proofErr w:type="spellStart"/>
            <w:r w:rsidRPr="00000D3C">
              <w:rPr>
                <w:rFonts w:ascii="Times New Roman" w:eastAsia="Times New Roman" w:hAnsi="Times New Roman" w:cs="Times New Roman"/>
                <w:sz w:val="9"/>
                <w:szCs w:val="9"/>
                <w:lang w:eastAsia="ru-RU"/>
              </w:rPr>
              <w:t>послерейсового</w:t>
            </w:r>
            <w:proofErr w:type="spellEnd"/>
            <w:r w:rsidRPr="00000D3C">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35</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191770783045791020100100230003512244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36</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171770783045791020100100230003523244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37</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181770783045791020100100230003512244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38</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191770783045791020100100240003600244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39</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171770783045791020100100240003600244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40</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181770783045791020100100240003600244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41</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191770783045791020100100260001920244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42</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181770783045791020100100260001920244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43</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171770783045791020100100260006512244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полисов ОСАГО</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44</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191770783045791020100100270006512244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полисов ОСАГО</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45</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181770783045791020100100270006512244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полисов ОСАГО</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46</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171770783045791020100100270002920244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47</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191770783045791020100100280002920244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48</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181770783045791020100100280002920244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49</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171770783045791020100100280004520244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50</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191770783045791020100100290004520244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51</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181770783045791020100100290004520244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52</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171770783045791020100100290005310244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53</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191770783045791020100100300005310244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54</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181770783045791020100100300005310244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55</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191770783045791020100100330006110242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56</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171770783045791020100100330002041244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57</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191770783045791020100100340009511242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58</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181770783045791020100100340006110242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59</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171770783045791020100100340009511242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60</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191770783045791020100100350006203242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61</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181770783045791020100100350009511242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62</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171770783045791020100100350006203242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63</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191770783045791020100100360006311242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64</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181770783045791020100100360006203242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65</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171770783045791020100100360006311242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66</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191770783045791020100100370005829242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67</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181770783045791020100100370006311242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68</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171770783045791020100100370005829242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69</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181770783045791020100100380005829242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70</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191770783045791020100100380005829242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00D3C">
              <w:rPr>
                <w:rFonts w:ascii="Times New Roman" w:eastAsia="Times New Roman" w:hAnsi="Times New Roman" w:cs="Times New Roman"/>
                <w:sz w:val="9"/>
                <w:szCs w:val="9"/>
                <w:lang w:eastAsia="ru-RU"/>
              </w:rPr>
              <w:t>Блокхост</w:t>
            </w:r>
            <w:proofErr w:type="spellEnd"/>
            <w:r w:rsidRPr="00000D3C">
              <w:rPr>
                <w:rFonts w:ascii="Times New Roman" w:eastAsia="Times New Roman" w:hAnsi="Times New Roman" w:cs="Times New Roman"/>
                <w:sz w:val="9"/>
                <w:szCs w:val="9"/>
                <w:lang w:eastAsia="ru-RU"/>
              </w:rPr>
              <w:t xml:space="preserve"> Сет</w:t>
            </w:r>
            <w:proofErr w:type="gramStart"/>
            <w:r w:rsidRPr="00000D3C">
              <w:rPr>
                <w:rFonts w:ascii="Times New Roman" w:eastAsia="Times New Roman" w:hAnsi="Times New Roman" w:cs="Times New Roman"/>
                <w:sz w:val="9"/>
                <w:szCs w:val="9"/>
                <w:lang w:eastAsia="ru-RU"/>
              </w:rPr>
              <w:t>ь-</w:t>
            </w:r>
            <w:proofErr w:type="gramEnd"/>
            <w:r w:rsidRPr="00000D3C">
              <w:rPr>
                <w:rFonts w:ascii="Times New Roman" w:eastAsia="Times New Roman" w:hAnsi="Times New Roman" w:cs="Times New Roman"/>
                <w:sz w:val="9"/>
                <w:szCs w:val="9"/>
                <w:lang w:eastAsia="ru-RU"/>
              </w:rPr>
              <w:t xml:space="preserve"> К</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71</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171770783045791020100100380005829242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00D3C">
              <w:rPr>
                <w:rFonts w:ascii="Times New Roman" w:eastAsia="Times New Roman" w:hAnsi="Times New Roman" w:cs="Times New Roman"/>
                <w:sz w:val="9"/>
                <w:szCs w:val="9"/>
                <w:lang w:eastAsia="ru-RU"/>
              </w:rPr>
              <w:t>Блокхост</w:t>
            </w:r>
            <w:proofErr w:type="spellEnd"/>
            <w:r w:rsidRPr="00000D3C">
              <w:rPr>
                <w:rFonts w:ascii="Times New Roman" w:eastAsia="Times New Roman" w:hAnsi="Times New Roman" w:cs="Times New Roman"/>
                <w:sz w:val="9"/>
                <w:szCs w:val="9"/>
                <w:lang w:eastAsia="ru-RU"/>
              </w:rPr>
              <w:t xml:space="preserve"> Сет</w:t>
            </w:r>
            <w:proofErr w:type="gramStart"/>
            <w:r w:rsidRPr="00000D3C">
              <w:rPr>
                <w:rFonts w:ascii="Times New Roman" w:eastAsia="Times New Roman" w:hAnsi="Times New Roman" w:cs="Times New Roman"/>
                <w:sz w:val="9"/>
                <w:szCs w:val="9"/>
                <w:lang w:eastAsia="ru-RU"/>
              </w:rPr>
              <w:t>ь-</w:t>
            </w:r>
            <w:proofErr w:type="gramEnd"/>
            <w:r w:rsidRPr="00000D3C">
              <w:rPr>
                <w:rFonts w:ascii="Times New Roman" w:eastAsia="Times New Roman" w:hAnsi="Times New Roman" w:cs="Times New Roman"/>
                <w:sz w:val="9"/>
                <w:szCs w:val="9"/>
                <w:lang w:eastAsia="ru-RU"/>
              </w:rPr>
              <w:t xml:space="preserve"> К</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w:t>
            </w:r>
            <w:r w:rsidRPr="00000D3C">
              <w:rPr>
                <w:rFonts w:ascii="Times New Roman" w:eastAsia="Times New Roman" w:hAnsi="Times New Roman" w:cs="Times New Roman"/>
                <w:sz w:val="9"/>
                <w:szCs w:val="9"/>
                <w:lang w:eastAsia="ru-RU"/>
              </w:rPr>
              <w:lastRenderedPageBreak/>
              <w:t>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72</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181770783045791020100100390005829242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00D3C">
              <w:rPr>
                <w:rFonts w:ascii="Times New Roman" w:eastAsia="Times New Roman" w:hAnsi="Times New Roman" w:cs="Times New Roman"/>
                <w:sz w:val="9"/>
                <w:szCs w:val="9"/>
                <w:lang w:eastAsia="ru-RU"/>
              </w:rPr>
              <w:t>Блокхост</w:t>
            </w:r>
            <w:proofErr w:type="spellEnd"/>
            <w:r w:rsidRPr="00000D3C">
              <w:rPr>
                <w:rFonts w:ascii="Times New Roman" w:eastAsia="Times New Roman" w:hAnsi="Times New Roman" w:cs="Times New Roman"/>
                <w:sz w:val="9"/>
                <w:szCs w:val="9"/>
                <w:lang w:eastAsia="ru-RU"/>
              </w:rPr>
              <w:t xml:space="preserve"> Сет</w:t>
            </w:r>
            <w:proofErr w:type="gramStart"/>
            <w:r w:rsidRPr="00000D3C">
              <w:rPr>
                <w:rFonts w:ascii="Times New Roman" w:eastAsia="Times New Roman" w:hAnsi="Times New Roman" w:cs="Times New Roman"/>
                <w:sz w:val="9"/>
                <w:szCs w:val="9"/>
                <w:lang w:eastAsia="ru-RU"/>
              </w:rPr>
              <w:t>ь-</w:t>
            </w:r>
            <w:proofErr w:type="gramEnd"/>
            <w:r w:rsidRPr="00000D3C">
              <w:rPr>
                <w:rFonts w:ascii="Times New Roman" w:eastAsia="Times New Roman" w:hAnsi="Times New Roman" w:cs="Times New Roman"/>
                <w:sz w:val="9"/>
                <w:szCs w:val="9"/>
                <w:lang w:eastAsia="ru-RU"/>
              </w:rPr>
              <w:t xml:space="preserve"> К</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73</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191770783045791020100100390005829242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ПО </w:t>
            </w:r>
            <w:proofErr w:type="spellStart"/>
            <w:r w:rsidRPr="00000D3C">
              <w:rPr>
                <w:rFonts w:ascii="Times New Roman" w:eastAsia="Times New Roman" w:hAnsi="Times New Roman" w:cs="Times New Roman"/>
                <w:sz w:val="9"/>
                <w:szCs w:val="9"/>
                <w:lang w:eastAsia="ru-RU"/>
              </w:rPr>
              <w:t>КриптоПро</w:t>
            </w:r>
            <w:proofErr w:type="spellEnd"/>
            <w:r w:rsidRPr="00000D3C">
              <w:rPr>
                <w:rFonts w:ascii="Times New Roman" w:eastAsia="Times New Roman" w:hAnsi="Times New Roman" w:cs="Times New Roman"/>
                <w:sz w:val="9"/>
                <w:szCs w:val="9"/>
                <w:lang w:eastAsia="ru-RU"/>
              </w:rPr>
              <w:t xml:space="preserve"> 4.0 Серверная версия</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74</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171770783045791020100100390005829242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ПО </w:t>
            </w:r>
            <w:proofErr w:type="spellStart"/>
            <w:r w:rsidRPr="00000D3C">
              <w:rPr>
                <w:rFonts w:ascii="Times New Roman" w:eastAsia="Times New Roman" w:hAnsi="Times New Roman" w:cs="Times New Roman"/>
                <w:sz w:val="9"/>
                <w:szCs w:val="9"/>
                <w:lang w:eastAsia="ru-RU"/>
              </w:rPr>
              <w:t>КриптоПро</w:t>
            </w:r>
            <w:proofErr w:type="spellEnd"/>
            <w:r w:rsidRPr="00000D3C">
              <w:rPr>
                <w:rFonts w:ascii="Times New Roman" w:eastAsia="Times New Roman" w:hAnsi="Times New Roman" w:cs="Times New Roman"/>
                <w:sz w:val="9"/>
                <w:szCs w:val="9"/>
                <w:lang w:eastAsia="ru-RU"/>
              </w:rPr>
              <w:t xml:space="preserve"> 4.0 Серверная версия</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75</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191770783045791020100100400005829242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76</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181770783045791020100100400005829242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Приобретение ПО </w:t>
            </w:r>
            <w:proofErr w:type="spellStart"/>
            <w:r w:rsidRPr="00000D3C">
              <w:rPr>
                <w:rFonts w:ascii="Times New Roman" w:eastAsia="Times New Roman" w:hAnsi="Times New Roman" w:cs="Times New Roman"/>
                <w:sz w:val="9"/>
                <w:szCs w:val="9"/>
                <w:lang w:eastAsia="ru-RU"/>
              </w:rPr>
              <w:t>КриптоПро</w:t>
            </w:r>
            <w:proofErr w:type="spellEnd"/>
            <w:r w:rsidRPr="00000D3C">
              <w:rPr>
                <w:rFonts w:ascii="Times New Roman" w:eastAsia="Times New Roman" w:hAnsi="Times New Roman" w:cs="Times New Roman"/>
                <w:sz w:val="9"/>
                <w:szCs w:val="9"/>
                <w:lang w:eastAsia="ru-RU"/>
              </w:rPr>
              <w:t xml:space="preserve"> 4.0 Серверная версия</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77</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171770783045791020100100400005829242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78</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181770783045791020100100410005829242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79</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191770783045791020100100410008422242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80</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171770783045791020100100410008422242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81</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191770783045791020100100420009511242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82</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171770783045791020100100420009511242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83</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181770783045791020100100420008422242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84</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181770783045791020100100430009511242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85</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171770783045791020100100440003512242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86</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171770783045791020100100450004399243</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87</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171770783045791020100100460004110243</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000D3C">
              <w:rPr>
                <w:rFonts w:ascii="Times New Roman" w:eastAsia="Times New Roman" w:hAnsi="Times New Roman" w:cs="Times New Roman"/>
                <w:sz w:val="9"/>
                <w:szCs w:val="9"/>
                <w:lang w:eastAsia="ru-RU"/>
              </w:rPr>
              <w:t>адресу</w:t>
            </w:r>
            <w:proofErr w:type="gramStart"/>
            <w:r w:rsidRPr="00000D3C">
              <w:rPr>
                <w:rFonts w:ascii="Times New Roman" w:eastAsia="Times New Roman" w:hAnsi="Times New Roman" w:cs="Times New Roman"/>
                <w:sz w:val="9"/>
                <w:szCs w:val="9"/>
                <w:lang w:eastAsia="ru-RU"/>
              </w:rPr>
              <w:t>:г</w:t>
            </w:r>
            <w:proofErr w:type="spellEnd"/>
            <w:proofErr w:type="gramEnd"/>
            <w:r w:rsidRPr="00000D3C">
              <w:rPr>
                <w:rFonts w:ascii="Times New Roman" w:eastAsia="Times New Roman" w:hAnsi="Times New Roman" w:cs="Times New Roman"/>
                <w:sz w:val="9"/>
                <w:szCs w:val="9"/>
                <w:lang w:eastAsia="ru-RU"/>
              </w:rPr>
              <w:t>. Евпатория, ул. Кирова, д. 54</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88</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171770783045791020100100470004110243</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000D3C">
              <w:rPr>
                <w:rFonts w:ascii="Times New Roman" w:eastAsia="Times New Roman" w:hAnsi="Times New Roman" w:cs="Times New Roman"/>
                <w:sz w:val="9"/>
                <w:szCs w:val="9"/>
                <w:lang w:eastAsia="ru-RU"/>
              </w:rPr>
              <w:lastRenderedPageBreak/>
              <w:t>адресу</w:t>
            </w:r>
            <w:proofErr w:type="gramStart"/>
            <w:r w:rsidRPr="00000D3C">
              <w:rPr>
                <w:rFonts w:ascii="Times New Roman" w:eastAsia="Times New Roman" w:hAnsi="Times New Roman" w:cs="Times New Roman"/>
                <w:sz w:val="9"/>
                <w:szCs w:val="9"/>
                <w:lang w:eastAsia="ru-RU"/>
              </w:rPr>
              <w:t>:г</w:t>
            </w:r>
            <w:proofErr w:type="spellEnd"/>
            <w:proofErr w:type="gramEnd"/>
            <w:r w:rsidRPr="00000D3C">
              <w:rPr>
                <w:rFonts w:ascii="Times New Roman" w:eastAsia="Times New Roman" w:hAnsi="Times New Roman" w:cs="Times New Roman"/>
                <w:sz w:val="9"/>
                <w:szCs w:val="9"/>
                <w:lang w:eastAsia="ru-RU"/>
              </w:rPr>
              <w:t>. Симферополь, ул. Элеваторная, д. 8б</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lastRenderedPageBreak/>
              <w:t>89</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171770783045791020100100480005310244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90</w:t>
            </w:r>
          </w:p>
        </w:tc>
        <w:tc>
          <w:tcPr>
            <w:tcW w:w="5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171770783045791020100100490003522244</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Поставка и транспортировка газа</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Приказ ФНС России № ЕД-7-5/746@ от 2016-12-30</w:t>
            </w:r>
          </w:p>
        </w:tc>
      </w:tr>
      <w:tr w:rsidR="00000D3C" w:rsidRPr="00000D3C" w:rsidTr="00F339B0">
        <w:tc>
          <w:tcPr>
            <w:tcW w:w="45"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91</w:t>
            </w:r>
          </w:p>
        </w:tc>
        <w:tc>
          <w:tcPr>
            <w:tcW w:w="554" w:type="pct"/>
            <w:hideMark/>
          </w:tcPr>
          <w:p w:rsidR="00000D3C" w:rsidRPr="00000D3C" w:rsidRDefault="00000D3C" w:rsidP="00000D3C">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171770783045791020100100430000000242</w:t>
            </w:r>
          </w:p>
          <w:p w:rsidR="00000D3C" w:rsidRPr="00000D3C" w:rsidRDefault="00000D3C" w:rsidP="00000D3C">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191770783045791020100100320000000244</w:t>
            </w:r>
          </w:p>
          <w:p w:rsidR="00000D3C" w:rsidRPr="00000D3C" w:rsidRDefault="00000D3C" w:rsidP="00000D3C">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181770783045791020100100330000000244</w:t>
            </w:r>
          </w:p>
          <w:p w:rsidR="00000D3C" w:rsidRPr="00000D3C" w:rsidRDefault="00000D3C" w:rsidP="00000D3C">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171770783045791020100100320000000244</w:t>
            </w:r>
          </w:p>
          <w:p w:rsidR="00000D3C" w:rsidRPr="00000D3C" w:rsidRDefault="00000D3C" w:rsidP="00000D3C">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181770783045791020100100440000000242</w:t>
            </w:r>
          </w:p>
          <w:p w:rsidR="00000D3C" w:rsidRPr="00000D3C" w:rsidRDefault="00000D3C" w:rsidP="00000D3C">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191770783045791020100100430000000242</w:t>
            </w:r>
          </w:p>
        </w:tc>
        <w:tc>
          <w:tcPr>
            <w:tcW w:w="464"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54"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000D3C">
              <w:rPr>
                <w:rFonts w:ascii="Times New Roman" w:eastAsia="Times New Roman" w:hAnsi="Times New Roman" w:cs="Times New Roman"/>
                <w:sz w:val="9"/>
                <w:szCs w:val="9"/>
                <w:lang w:eastAsia="ru-RU"/>
              </w:rPr>
              <w:t xml:space="preserve"> регулирование финансовых рынков</w:t>
            </w:r>
          </w:p>
        </w:tc>
        <w:tc>
          <w:tcPr>
            <w:tcW w:w="1014"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000D3C">
              <w:rPr>
                <w:rFonts w:ascii="Times New Roman" w:eastAsia="Times New Roman" w:hAnsi="Times New Roman" w:cs="Times New Roman"/>
                <w:sz w:val="9"/>
                <w:szCs w:val="9"/>
                <w:lang w:eastAsia="ru-RU"/>
              </w:rPr>
              <w:t xml:space="preserve"> и кадастрового учета недвижимости Совершенствование налогового администрирования</w:t>
            </w:r>
          </w:p>
        </w:tc>
        <w:tc>
          <w:tcPr>
            <w:tcW w:w="988" w:type="pct"/>
            <w:hideMark/>
          </w:tcPr>
          <w:p w:rsidR="00000D3C" w:rsidRPr="00000D3C" w:rsidRDefault="00000D3C" w:rsidP="00000D3C">
            <w:pPr>
              <w:jc w:val="center"/>
              <w:rPr>
                <w:rFonts w:ascii="Times New Roman" w:eastAsia="Times New Roman" w:hAnsi="Times New Roman" w:cs="Times New Roman"/>
                <w:sz w:val="9"/>
                <w:szCs w:val="9"/>
                <w:lang w:eastAsia="ru-RU"/>
              </w:rPr>
            </w:pPr>
            <w:proofErr w:type="gramStart"/>
            <w:r w:rsidRPr="00000D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000D3C">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w:t>
            </w:r>
          </w:p>
        </w:tc>
        <w:tc>
          <w:tcPr>
            <w:tcW w:w="982" w:type="pct"/>
            <w:hideMark/>
          </w:tcPr>
          <w:p w:rsidR="00000D3C" w:rsidRPr="00000D3C" w:rsidRDefault="00000D3C" w:rsidP="00000D3C">
            <w:pPr>
              <w:jc w:val="center"/>
              <w:rPr>
                <w:rFonts w:ascii="Times New Roman" w:eastAsia="Times New Roman" w:hAnsi="Times New Roman" w:cs="Times New Roman"/>
                <w:sz w:val="9"/>
                <w:szCs w:val="9"/>
                <w:lang w:eastAsia="ru-RU"/>
              </w:rPr>
            </w:pPr>
            <w:r w:rsidRPr="00000D3C">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000D3C">
              <w:rPr>
                <w:rFonts w:ascii="Times New Roman" w:eastAsia="Times New Roman" w:hAnsi="Times New Roman" w:cs="Times New Roman"/>
                <w:sz w:val="9"/>
                <w:szCs w:val="9"/>
                <w:lang w:eastAsia="ru-RU"/>
              </w:rPr>
              <w:br/>
              <w:t>О</w:t>
            </w:r>
            <w:proofErr w:type="gramEnd"/>
            <w:r w:rsidRPr="00000D3C">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000D3C">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proofErr w:type="gramStart"/>
            <w:r w:rsidRPr="00000D3C">
              <w:rPr>
                <w:rFonts w:ascii="Times New Roman" w:eastAsia="Times New Roman" w:hAnsi="Times New Roman" w:cs="Times New Roman"/>
                <w:sz w:val="9"/>
                <w:szCs w:val="9"/>
                <w:lang w:eastAsia="ru-RU"/>
              </w:rPr>
              <w:br/>
              <w:t>О</w:t>
            </w:r>
            <w:proofErr w:type="gramEnd"/>
            <w:r w:rsidRPr="00000D3C">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000D3C">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roofErr w:type="gramStart"/>
            <w:r w:rsidRPr="00000D3C">
              <w:rPr>
                <w:rFonts w:ascii="Times New Roman" w:eastAsia="Times New Roman" w:hAnsi="Times New Roman" w:cs="Times New Roman"/>
                <w:sz w:val="9"/>
                <w:szCs w:val="9"/>
                <w:lang w:eastAsia="ru-RU"/>
              </w:rPr>
              <w:br/>
              <w:t>О</w:t>
            </w:r>
            <w:proofErr w:type="gramEnd"/>
            <w:r w:rsidRPr="00000D3C">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000D3C">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000D3C">
              <w:rPr>
                <w:rFonts w:ascii="Times New Roman" w:eastAsia="Times New Roman" w:hAnsi="Times New Roman" w:cs="Times New Roman"/>
                <w:sz w:val="9"/>
                <w:szCs w:val="9"/>
                <w:lang w:eastAsia="ru-RU"/>
              </w:rPr>
              <w:br/>
              <w:t>О</w:t>
            </w:r>
            <w:proofErr w:type="gramEnd"/>
            <w:r w:rsidRPr="00000D3C">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000D3C">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000D3C">
              <w:rPr>
                <w:rFonts w:ascii="Times New Roman" w:eastAsia="Times New Roman" w:hAnsi="Times New Roman" w:cs="Times New Roman"/>
                <w:sz w:val="9"/>
                <w:szCs w:val="9"/>
                <w:lang w:eastAsia="ru-RU"/>
              </w:rPr>
              <w:br/>
              <w:t>О</w:t>
            </w:r>
            <w:proofErr w:type="gramEnd"/>
            <w:r w:rsidRPr="00000D3C">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000D3C">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000D3C" w:rsidRPr="00000D3C" w:rsidRDefault="00000D3C" w:rsidP="00000D3C">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9"/>
        <w:gridCol w:w="5391"/>
      </w:tblGrid>
      <w:tr w:rsidR="00000D3C" w:rsidRPr="00000D3C" w:rsidTr="00000D3C">
        <w:trPr>
          <w:trHeight w:val="300"/>
          <w:tblCellSpacing w:w="15" w:type="dxa"/>
        </w:trPr>
        <w:tc>
          <w:tcPr>
            <w:tcW w:w="0" w:type="auto"/>
            <w:gridSpan w:val="2"/>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r w:rsidR="00000D3C" w:rsidRPr="00000D3C" w:rsidTr="00000D3C">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34"/>
              <w:gridCol w:w="196"/>
              <w:gridCol w:w="156"/>
              <w:gridCol w:w="715"/>
              <w:gridCol w:w="296"/>
              <w:gridCol w:w="781"/>
              <w:gridCol w:w="209"/>
              <w:gridCol w:w="1200"/>
              <w:gridCol w:w="407"/>
              <w:gridCol w:w="407"/>
              <w:gridCol w:w="473"/>
            </w:tblGrid>
            <w:tr w:rsidR="00000D3C" w:rsidRPr="00000D3C" w:rsidTr="00F339B0">
              <w:trPr>
                <w:tblCellSpacing w:w="15" w:type="dxa"/>
              </w:trPr>
              <w:tc>
                <w:tcPr>
                  <w:tcW w:w="2460" w:type="pct"/>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proofErr w:type="spellStart"/>
                  <w:r w:rsidRPr="00000D3C">
                    <w:rPr>
                      <w:rFonts w:ascii="Times New Roman" w:eastAsia="Times New Roman" w:hAnsi="Times New Roman" w:cs="Times New Roman"/>
                      <w:sz w:val="24"/>
                      <w:szCs w:val="24"/>
                      <w:lang w:eastAsia="ru-RU"/>
                    </w:rPr>
                    <w:t>Наздрачев</w:t>
                  </w:r>
                  <w:proofErr w:type="spellEnd"/>
                  <w:r w:rsidRPr="00000D3C">
                    <w:rPr>
                      <w:rFonts w:ascii="Times New Roman" w:eastAsia="Times New Roman" w:hAnsi="Times New Roman" w:cs="Times New Roman"/>
                      <w:sz w:val="24"/>
                      <w:szCs w:val="24"/>
                      <w:lang w:eastAsia="ru-RU"/>
                    </w:rPr>
                    <w:t xml:space="preserve"> Роман Борисович, Руководитель</w:t>
                  </w:r>
                </w:p>
              </w:tc>
              <w:tc>
                <w:tcPr>
                  <w:tcW w:w="67" w:type="pct"/>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67"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96"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w:t>
                  </w:r>
                </w:p>
              </w:tc>
              <w:tc>
                <w:tcPr>
                  <w:tcW w:w="403" w:type="pct"/>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01</w:t>
                  </w:r>
                </w:p>
              </w:tc>
              <w:tc>
                <w:tcPr>
                  <w:tcW w:w="96"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w:t>
                  </w:r>
                </w:p>
              </w:tc>
              <w:tc>
                <w:tcPr>
                  <w:tcW w:w="627" w:type="pct"/>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марта</w:t>
                  </w:r>
                </w:p>
              </w:tc>
              <w:tc>
                <w:tcPr>
                  <w:tcW w:w="202"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20</w:t>
                  </w:r>
                </w:p>
              </w:tc>
              <w:tc>
                <w:tcPr>
                  <w:tcW w:w="202" w:type="pct"/>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17</w:t>
                  </w:r>
                </w:p>
              </w:tc>
              <w:tc>
                <w:tcPr>
                  <w:tcW w:w="142"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proofErr w:type="gramStart"/>
                  <w:r w:rsidRPr="00000D3C">
                    <w:rPr>
                      <w:rFonts w:ascii="Times New Roman" w:eastAsia="Times New Roman" w:hAnsi="Times New Roman" w:cs="Times New Roman"/>
                      <w:sz w:val="24"/>
                      <w:szCs w:val="24"/>
                      <w:lang w:eastAsia="ru-RU"/>
                    </w:rPr>
                    <w:t>г</w:t>
                  </w:r>
                  <w:proofErr w:type="gramEnd"/>
                  <w:r w:rsidRPr="00000D3C">
                    <w:rPr>
                      <w:rFonts w:ascii="Times New Roman" w:eastAsia="Times New Roman" w:hAnsi="Times New Roman" w:cs="Times New Roman"/>
                      <w:sz w:val="24"/>
                      <w:szCs w:val="24"/>
                      <w:lang w:eastAsia="ru-RU"/>
                    </w:rPr>
                    <w:t>.</w:t>
                  </w:r>
                </w:p>
              </w:tc>
            </w:tr>
            <w:tr w:rsidR="00000D3C" w:rsidRPr="00000D3C" w:rsidTr="00F339B0">
              <w:trPr>
                <w:tblCellSpacing w:w="15" w:type="dxa"/>
              </w:trPr>
              <w:tc>
                <w:tcPr>
                  <w:tcW w:w="2549" w:type="pct"/>
                  <w:gridSpan w:val="2"/>
                  <w:vAlign w:val="center"/>
                  <w:hideMark/>
                </w:tcPr>
                <w:p w:rsidR="00000D3C" w:rsidRPr="00000D3C" w:rsidRDefault="00000D3C" w:rsidP="00000D3C">
                  <w:pPr>
                    <w:spacing w:after="0" w:line="240" w:lineRule="auto"/>
                    <w:jc w:val="center"/>
                    <w:rPr>
                      <w:rFonts w:ascii="Times New Roman" w:eastAsia="Times New Roman" w:hAnsi="Times New Roman" w:cs="Times New Roman"/>
                      <w:sz w:val="11"/>
                      <w:szCs w:val="11"/>
                      <w:lang w:eastAsia="ru-RU"/>
                    </w:rPr>
                  </w:pPr>
                  <w:r w:rsidRPr="00000D3C">
                    <w:rPr>
                      <w:rFonts w:ascii="Times New Roman" w:eastAsia="Times New Roman" w:hAnsi="Times New Roman" w:cs="Times New Roman"/>
                      <w:sz w:val="11"/>
                      <w:szCs w:val="11"/>
                      <w:lang w:eastAsia="ru-RU"/>
                    </w:rPr>
                    <w:t>(Ф.И.О., должность руководителя (</w:t>
                  </w:r>
                  <w:proofErr w:type="spellStart"/>
                  <w:r w:rsidRPr="00000D3C">
                    <w:rPr>
                      <w:rFonts w:ascii="Times New Roman" w:eastAsia="Times New Roman" w:hAnsi="Times New Roman" w:cs="Times New Roman"/>
                      <w:sz w:val="11"/>
                      <w:szCs w:val="11"/>
                      <w:lang w:eastAsia="ru-RU"/>
                    </w:rPr>
                    <w:t>уполномоченого</w:t>
                  </w:r>
                  <w:proofErr w:type="spellEnd"/>
                  <w:r w:rsidRPr="00000D3C">
                    <w:rPr>
                      <w:rFonts w:ascii="Times New Roman" w:eastAsia="Times New Roman" w:hAnsi="Times New Roman" w:cs="Times New Roman"/>
                      <w:sz w:val="11"/>
                      <w:szCs w:val="11"/>
                      <w:lang w:eastAsia="ru-RU"/>
                    </w:rPr>
                    <w:t xml:space="preserve"> должностного лица) заказчика)</w:t>
                  </w:r>
                </w:p>
              </w:tc>
              <w:tc>
                <w:tcPr>
                  <w:tcW w:w="67"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367"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11"/>
                      <w:szCs w:val="11"/>
                      <w:lang w:eastAsia="ru-RU"/>
                    </w:rPr>
                  </w:pPr>
                  <w:r w:rsidRPr="00000D3C">
                    <w:rPr>
                      <w:rFonts w:ascii="Times New Roman" w:eastAsia="Times New Roman" w:hAnsi="Times New Roman" w:cs="Times New Roman"/>
                      <w:sz w:val="11"/>
                      <w:szCs w:val="11"/>
                      <w:lang w:eastAsia="ru-RU"/>
                    </w:rPr>
                    <w:t>(подпись)</w:t>
                  </w:r>
                </w:p>
              </w:tc>
              <w:tc>
                <w:tcPr>
                  <w:tcW w:w="96"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403"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96"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627"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11"/>
                      <w:szCs w:val="11"/>
                      <w:lang w:eastAsia="ru-RU"/>
                    </w:rPr>
                  </w:pPr>
                  <w:r w:rsidRPr="00000D3C">
                    <w:rPr>
                      <w:rFonts w:ascii="Times New Roman" w:eastAsia="Times New Roman" w:hAnsi="Times New Roman" w:cs="Times New Roman"/>
                      <w:sz w:val="11"/>
                      <w:szCs w:val="11"/>
                      <w:lang w:eastAsia="ru-RU"/>
                    </w:rPr>
                    <w:t>(дата утверждения)</w:t>
                  </w:r>
                </w:p>
              </w:tc>
              <w:tc>
                <w:tcPr>
                  <w:tcW w:w="202"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202"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142"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r w:rsidR="00000D3C" w:rsidRPr="00000D3C" w:rsidTr="00F339B0">
              <w:trPr>
                <w:tblCellSpacing w:w="15" w:type="dxa"/>
              </w:trPr>
              <w:tc>
                <w:tcPr>
                  <w:tcW w:w="2549" w:type="pct"/>
                  <w:gridSpan w:val="2"/>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proofErr w:type="spellStart"/>
                  <w:r w:rsidRPr="00000D3C">
                    <w:rPr>
                      <w:rFonts w:ascii="Times New Roman" w:eastAsia="Times New Roman" w:hAnsi="Times New Roman" w:cs="Times New Roman"/>
                      <w:sz w:val="24"/>
                      <w:szCs w:val="24"/>
                      <w:lang w:eastAsia="ru-RU"/>
                    </w:rPr>
                    <w:t>Эбазерова</w:t>
                  </w:r>
                  <w:proofErr w:type="spellEnd"/>
                  <w:r w:rsidRPr="00000D3C">
                    <w:rPr>
                      <w:rFonts w:ascii="Times New Roman" w:eastAsia="Times New Roman" w:hAnsi="Times New Roman" w:cs="Times New Roman"/>
                      <w:sz w:val="24"/>
                      <w:szCs w:val="24"/>
                      <w:lang w:eastAsia="ru-RU"/>
                    </w:rPr>
                    <w:t xml:space="preserve"> </w:t>
                  </w:r>
                  <w:proofErr w:type="spellStart"/>
                  <w:r w:rsidRPr="00000D3C">
                    <w:rPr>
                      <w:rFonts w:ascii="Times New Roman" w:eastAsia="Times New Roman" w:hAnsi="Times New Roman" w:cs="Times New Roman"/>
                      <w:sz w:val="24"/>
                      <w:szCs w:val="24"/>
                      <w:lang w:eastAsia="ru-RU"/>
                    </w:rPr>
                    <w:t>Нияра</w:t>
                  </w:r>
                  <w:proofErr w:type="spellEnd"/>
                  <w:r w:rsidRPr="00000D3C">
                    <w:rPr>
                      <w:rFonts w:ascii="Times New Roman" w:eastAsia="Times New Roman" w:hAnsi="Times New Roman" w:cs="Times New Roman"/>
                      <w:sz w:val="24"/>
                      <w:szCs w:val="24"/>
                      <w:lang w:eastAsia="ru-RU"/>
                    </w:rPr>
                    <w:t xml:space="preserve"> </w:t>
                  </w:r>
                  <w:proofErr w:type="spellStart"/>
                  <w:r w:rsidRPr="00000D3C">
                    <w:rPr>
                      <w:rFonts w:ascii="Times New Roman" w:eastAsia="Times New Roman" w:hAnsi="Times New Roman" w:cs="Times New Roman"/>
                      <w:sz w:val="24"/>
                      <w:szCs w:val="24"/>
                      <w:lang w:eastAsia="ru-RU"/>
                    </w:rPr>
                    <w:t>Османовна</w:t>
                  </w:r>
                  <w:proofErr w:type="spellEnd"/>
                </w:p>
              </w:tc>
              <w:tc>
                <w:tcPr>
                  <w:tcW w:w="67"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1903" w:type="pct"/>
                  <w:gridSpan w:val="7"/>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r w:rsidR="00000D3C" w:rsidRPr="00000D3C" w:rsidTr="00F339B0">
              <w:trPr>
                <w:tblCellSpacing w:w="15" w:type="dxa"/>
              </w:trPr>
              <w:tc>
                <w:tcPr>
                  <w:tcW w:w="2549" w:type="pct"/>
                  <w:gridSpan w:val="2"/>
                  <w:vAlign w:val="center"/>
                  <w:hideMark/>
                </w:tcPr>
                <w:p w:rsidR="00000D3C" w:rsidRPr="00000D3C" w:rsidRDefault="00000D3C" w:rsidP="00000D3C">
                  <w:pPr>
                    <w:spacing w:after="0" w:line="240" w:lineRule="auto"/>
                    <w:jc w:val="center"/>
                    <w:rPr>
                      <w:rFonts w:ascii="Times New Roman" w:eastAsia="Times New Roman" w:hAnsi="Times New Roman" w:cs="Times New Roman"/>
                      <w:sz w:val="11"/>
                      <w:szCs w:val="11"/>
                      <w:lang w:eastAsia="ru-RU"/>
                    </w:rPr>
                  </w:pPr>
                  <w:r w:rsidRPr="00000D3C">
                    <w:rPr>
                      <w:rFonts w:ascii="Times New Roman" w:eastAsia="Times New Roman" w:hAnsi="Times New Roman" w:cs="Times New Roman"/>
                      <w:sz w:val="11"/>
                      <w:szCs w:val="11"/>
                      <w:lang w:eastAsia="ru-RU"/>
                    </w:rPr>
                    <w:t>(Ф.И.О., ответственного исполнителя)</w:t>
                  </w:r>
                </w:p>
              </w:tc>
              <w:tc>
                <w:tcPr>
                  <w:tcW w:w="67"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367"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11"/>
                      <w:szCs w:val="11"/>
                      <w:lang w:eastAsia="ru-RU"/>
                    </w:rPr>
                  </w:pPr>
                  <w:r w:rsidRPr="00000D3C">
                    <w:rPr>
                      <w:rFonts w:ascii="Times New Roman" w:eastAsia="Times New Roman" w:hAnsi="Times New Roman" w:cs="Times New Roman"/>
                      <w:sz w:val="11"/>
                      <w:szCs w:val="11"/>
                      <w:lang w:eastAsia="ru-RU"/>
                    </w:rPr>
                    <w:t>(подпись)</w:t>
                  </w:r>
                </w:p>
              </w:tc>
              <w:tc>
                <w:tcPr>
                  <w:tcW w:w="96"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403"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96"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r>
            <w:tr w:rsidR="00000D3C" w:rsidRPr="00000D3C" w:rsidTr="00F339B0">
              <w:trPr>
                <w:trHeight w:val="375"/>
                <w:tblCellSpacing w:w="15" w:type="dxa"/>
              </w:trPr>
              <w:tc>
                <w:tcPr>
                  <w:tcW w:w="2460" w:type="pct"/>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666" w:type="pct"/>
                  <w:gridSpan w:val="4"/>
                  <w:vAlign w:val="center"/>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c>
                <w:tcPr>
                  <w:tcW w:w="403" w:type="pct"/>
                  <w:vAlign w:val="bottom"/>
                  <w:hideMark/>
                </w:tcPr>
                <w:p w:rsidR="00000D3C" w:rsidRPr="00000D3C" w:rsidRDefault="00000D3C" w:rsidP="00000D3C">
                  <w:pPr>
                    <w:spacing w:after="0" w:line="240" w:lineRule="auto"/>
                    <w:jc w:val="center"/>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М.П.</w:t>
                  </w:r>
                </w:p>
              </w:tc>
              <w:tc>
                <w:tcPr>
                  <w:tcW w:w="96"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000D3C" w:rsidRPr="00000D3C" w:rsidRDefault="00000D3C" w:rsidP="00000D3C">
                  <w:pPr>
                    <w:spacing w:after="0" w:line="240" w:lineRule="auto"/>
                    <w:rPr>
                      <w:rFonts w:ascii="Times New Roman" w:eastAsia="Times New Roman" w:hAnsi="Times New Roman" w:cs="Times New Roman"/>
                      <w:sz w:val="20"/>
                      <w:szCs w:val="20"/>
                      <w:lang w:eastAsia="ru-RU"/>
                    </w:rPr>
                  </w:pPr>
                </w:p>
              </w:tc>
            </w:tr>
          </w:tbl>
          <w:p w:rsidR="00000D3C" w:rsidRPr="00000D3C" w:rsidRDefault="00000D3C" w:rsidP="00000D3C">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000D3C" w:rsidRPr="00000D3C" w:rsidRDefault="00000D3C" w:rsidP="00000D3C">
            <w:pPr>
              <w:spacing w:after="0" w:line="240" w:lineRule="auto"/>
              <w:rPr>
                <w:rFonts w:ascii="Times New Roman" w:eastAsia="Times New Roman" w:hAnsi="Times New Roman" w:cs="Times New Roman"/>
                <w:sz w:val="24"/>
                <w:szCs w:val="24"/>
                <w:lang w:eastAsia="ru-RU"/>
              </w:rPr>
            </w:pPr>
            <w:r w:rsidRPr="00000D3C">
              <w:rPr>
                <w:rFonts w:ascii="Times New Roman" w:eastAsia="Times New Roman" w:hAnsi="Times New Roman" w:cs="Times New Roman"/>
                <w:sz w:val="24"/>
                <w:szCs w:val="24"/>
                <w:lang w:eastAsia="ru-RU"/>
              </w:rPr>
              <w:t> </w:t>
            </w:r>
          </w:p>
        </w:tc>
      </w:tr>
    </w:tbl>
    <w:p w:rsidR="0083187A" w:rsidRDefault="0083187A"/>
    <w:sectPr w:rsidR="0083187A" w:rsidSect="00BE66A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3137B"/>
    <w:multiLevelType w:val="multilevel"/>
    <w:tmpl w:val="0EA2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337"/>
    <w:rsid w:val="00000D3C"/>
    <w:rsid w:val="00695337"/>
    <w:rsid w:val="0083187A"/>
    <w:rsid w:val="00BE66A4"/>
    <w:rsid w:val="00F33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00D3C"/>
  </w:style>
  <w:style w:type="paragraph" w:customStyle="1" w:styleId="10">
    <w:name w:val="Название1"/>
    <w:basedOn w:val="a"/>
    <w:rsid w:val="00000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0D3C"/>
  </w:style>
  <w:style w:type="table" w:styleId="a3">
    <w:name w:val="Table Grid"/>
    <w:basedOn w:val="a1"/>
    <w:uiPriority w:val="59"/>
    <w:rsid w:val="00F33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00D3C"/>
  </w:style>
  <w:style w:type="paragraph" w:customStyle="1" w:styleId="10">
    <w:name w:val="Название1"/>
    <w:basedOn w:val="a"/>
    <w:rsid w:val="00000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0D3C"/>
  </w:style>
  <w:style w:type="table" w:styleId="a3">
    <w:name w:val="Table Grid"/>
    <w:basedOn w:val="a1"/>
    <w:uiPriority w:val="59"/>
    <w:rsid w:val="00F33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0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15465</Words>
  <Characters>88153</Characters>
  <Application>Microsoft Office Word</Application>
  <DocSecurity>0</DocSecurity>
  <Lines>734</Lines>
  <Paragraphs>206</Paragraphs>
  <ScaleCrop>false</ScaleCrop>
  <Company/>
  <LinksUpToDate>false</LinksUpToDate>
  <CharactersWithSpaces>103412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4</cp:revision>
  <dcterms:created xsi:type="dcterms:W3CDTF">2017-03-29T07:07:00Z</dcterms:created>
  <dcterms:modified xsi:type="dcterms:W3CDTF">2017-03-29T09:46:00Z</dcterms:modified>
</cp:coreProperties>
</file>